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AA1B5" w14:textId="77777777" w:rsidR="00366B9E" w:rsidRDefault="00680167">
      <w:pPr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color w:val="FF0000"/>
          <w:sz w:val="32"/>
          <w:szCs w:val="32"/>
        </w:rPr>
        <w:t>表</w:t>
      </w:r>
      <w:r>
        <w:rPr>
          <w:rFonts w:ascii="標楷體" w:eastAsia="標楷體" w:hAnsi="標楷體" w:cs="標楷體"/>
          <w:b/>
          <w:color w:val="FF0000"/>
          <w:sz w:val="32"/>
          <w:szCs w:val="32"/>
        </w:rPr>
        <w:t>5</w:t>
      </w:r>
      <w:r>
        <w:rPr>
          <w:rFonts w:ascii="標楷體" w:eastAsia="標楷體" w:hAnsi="標楷體" w:cs="標楷體"/>
          <w:b/>
          <w:color w:val="5B9BD5"/>
          <w:sz w:val="32"/>
          <w:szCs w:val="32"/>
        </w:rPr>
        <w:t>-2-I</w:t>
      </w:r>
    </w:p>
    <w:p w14:paraId="0E2A61C4" w14:textId="77777777" w:rsidR="00366B9E" w:rsidRDefault="00680167">
      <w:pPr>
        <w:ind w:firstLine="641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color w:val="FF0000"/>
          <w:sz w:val="32"/>
          <w:szCs w:val="32"/>
        </w:rPr>
        <w:t>112</w:t>
      </w:r>
      <w:r>
        <w:rPr>
          <w:rFonts w:ascii="標楷體" w:eastAsia="標楷體" w:hAnsi="標楷體" w:cs="標楷體"/>
          <w:b/>
          <w:color w:val="FF0000"/>
          <w:sz w:val="32"/>
          <w:szCs w:val="32"/>
        </w:rPr>
        <w:t>學年度</w:t>
      </w:r>
      <w:r>
        <w:rPr>
          <w:rFonts w:ascii="標楷體" w:eastAsia="標楷體" w:hAnsi="標楷體" w:cs="標楷體"/>
          <w:b/>
          <w:sz w:val="32"/>
          <w:szCs w:val="32"/>
        </w:rPr>
        <w:t>臺中市</w:t>
      </w:r>
      <w:r>
        <w:rPr>
          <w:rFonts w:ascii="標楷體" w:eastAsia="標楷體" w:hAnsi="標楷體" w:cs="標楷體"/>
          <w:b/>
          <w:sz w:val="32"/>
          <w:szCs w:val="32"/>
          <w:u w:val="single"/>
        </w:rPr>
        <w:t>北屯</w:t>
      </w:r>
      <w:r>
        <w:rPr>
          <w:rFonts w:ascii="標楷體" w:eastAsia="標楷體" w:hAnsi="標楷體" w:cs="標楷體"/>
          <w:b/>
          <w:sz w:val="32"/>
          <w:szCs w:val="32"/>
        </w:rPr>
        <w:t>區</w:t>
      </w:r>
      <w:r>
        <w:rPr>
          <w:rFonts w:ascii="標楷體" w:eastAsia="標楷體" w:hAnsi="標楷體" w:cs="標楷體"/>
          <w:b/>
          <w:sz w:val="32"/>
          <w:szCs w:val="32"/>
          <w:u w:val="single"/>
        </w:rPr>
        <w:t>軍功</w:t>
      </w:r>
      <w:r>
        <w:rPr>
          <w:rFonts w:ascii="標楷體" w:eastAsia="標楷體" w:hAnsi="標楷體" w:cs="標楷體"/>
          <w:b/>
          <w:sz w:val="32"/>
          <w:szCs w:val="32"/>
        </w:rPr>
        <w:t>國民小學第一學期特殊教育</w:t>
      </w:r>
    </w:p>
    <w:p w14:paraId="0AF55AD9" w14:textId="77777777" w:rsidR="00366B9E" w:rsidRDefault="00680167">
      <w:pPr>
        <w:ind w:firstLine="4164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(</w:t>
      </w:r>
      <w:r>
        <w:rPr>
          <w:rFonts w:ascii="標楷體" w:eastAsia="標楷體" w:hAnsi="標楷體" w:cs="標楷體"/>
          <w:b/>
          <w:sz w:val="32"/>
          <w:szCs w:val="32"/>
        </w:rPr>
        <w:t>身心障礙類</w:t>
      </w:r>
      <w:r>
        <w:rPr>
          <w:rFonts w:ascii="標楷體" w:eastAsia="標楷體" w:hAnsi="標楷體" w:cs="標楷體"/>
          <w:b/>
          <w:sz w:val="32"/>
          <w:szCs w:val="32"/>
        </w:rPr>
        <w:t>)</w:t>
      </w:r>
    </w:p>
    <w:p w14:paraId="01AAE49E" w14:textId="77777777" w:rsidR="00366B9E" w:rsidRDefault="00680167">
      <w:pPr>
        <w:jc w:val="center"/>
        <w:rPr>
          <w:rFonts w:ascii="標楷體" w:eastAsia="標楷體" w:hAnsi="標楷體" w:cs="標楷體"/>
          <w:b/>
          <w:color w:val="FF0000"/>
          <w:sz w:val="32"/>
          <w:szCs w:val="32"/>
        </w:rPr>
      </w:pPr>
      <w:r>
        <w:rPr>
          <w:rFonts w:ascii="標楷體" w:eastAsia="標楷體" w:hAnsi="標楷體" w:cs="標楷體"/>
          <w:b/>
          <w:color w:val="FF0000"/>
          <w:sz w:val="32"/>
          <w:szCs w:val="32"/>
        </w:rPr>
        <w:t>部定領域課程調整計畫</w:t>
      </w:r>
      <w:r>
        <w:rPr>
          <w:rFonts w:ascii="標楷體" w:eastAsia="標楷體" w:hAnsi="標楷體" w:cs="標楷體"/>
          <w:b/>
          <w:color w:val="FF0000"/>
          <w:sz w:val="32"/>
          <w:szCs w:val="32"/>
        </w:rPr>
        <w:t>——</w:t>
      </w:r>
      <w:r>
        <w:rPr>
          <w:rFonts w:ascii="標楷體" w:eastAsia="標楷體" w:hAnsi="標楷體" w:cs="標楷體"/>
          <w:b/>
          <w:color w:val="FF0000"/>
          <w:sz w:val="32"/>
          <w:szCs w:val="32"/>
        </w:rPr>
        <w:t>二年級國語科目</w:t>
      </w:r>
      <w:r>
        <w:rPr>
          <w:rFonts w:ascii="標楷體" w:eastAsia="標楷體" w:hAnsi="標楷體" w:cs="標楷體"/>
          <w:b/>
          <w:color w:val="FF0000"/>
          <w:sz w:val="32"/>
          <w:szCs w:val="32"/>
        </w:rPr>
        <w:t>/</w:t>
      </w:r>
      <w:r>
        <w:rPr>
          <w:rFonts w:ascii="標楷體" w:eastAsia="標楷體" w:hAnsi="標楷體" w:cs="標楷體"/>
          <w:b/>
          <w:color w:val="FF0000"/>
          <w:sz w:val="32"/>
          <w:szCs w:val="32"/>
        </w:rPr>
        <w:t>領域</w:t>
      </w:r>
    </w:p>
    <w:tbl>
      <w:tblPr>
        <w:tblStyle w:val="affa"/>
        <w:tblW w:w="101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6"/>
        <w:gridCol w:w="1134"/>
        <w:gridCol w:w="1559"/>
        <w:gridCol w:w="2268"/>
        <w:gridCol w:w="709"/>
        <w:gridCol w:w="1417"/>
        <w:gridCol w:w="1134"/>
        <w:gridCol w:w="1559"/>
      </w:tblGrid>
      <w:tr w:rsidR="00366B9E" w14:paraId="0BCEB534" w14:textId="77777777">
        <w:trPr>
          <w:trHeight w:val="1130"/>
          <w:tblHeader/>
        </w:trPr>
        <w:tc>
          <w:tcPr>
            <w:tcW w:w="416" w:type="dxa"/>
            <w:shd w:val="clear" w:color="auto" w:fill="D9D9D9"/>
            <w:vAlign w:val="center"/>
          </w:tcPr>
          <w:p w14:paraId="14113434" w14:textId="77777777" w:rsidR="00366B9E" w:rsidRDefault="00680167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30C6836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E06CEBC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主題</w:t>
            </w:r>
          </w:p>
          <w:p w14:paraId="2635EA86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名稱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7D72E38D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8000"/>
              </w:rPr>
              <w:t>調整後學習重點</w:t>
            </w:r>
            <w:r>
              <w:rPr>
                <w:rFonts w:ascii="標楷體" w:eastAsia="標楷體" w:hAnsi="標楷體" w:cs="標楷體"/>
                <w:b/>
                <w:color w:val="008000"/>
              </w:rPr>
              <w:br/>
              <w:t>(</w:t>
            </w:r>
            <w:r>
              <w:rPr>
                <w:rFonts w:ascii="標楷體" w:eastAsia="標楷體" w:hAnsi="標楷體" w:cs="標楷體"/>
                <w:b/>
                <w:color w:val="008000"/>
              </w:rPr>
              <w:t>含學習表現、學習內容</w:t>
            </w:r>
            <w:r>
              <w:rPr>
                <w:rFonts w:ascii="標楷體" w:eastAsia="標楷體" w:hAnsi="標楷體" w:cs="標楷體"/>
                <w:b/>
                <w:color w:val="008000"/>
              </w:rPr>
              <w:t>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B90A65D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74B074A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相對應</w:t>
            </w:r>
          </w:p>
          <w:p w14:paraId="546382FD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核心素養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8A50D57" w14:textId="77777777" w:rsidR="00366B9E" w:rsidRDefault="00680167">
            <w:pPr>
              <w:jc w:val="center"/>
              <w:rPr>
                <w:b/>
                <w:color w:val="FF0000"/>
              </w:rPr>
            </w:pPr>
            <w:sdt>
              <w:sdtPr>
                <w:tag w:val="goog_rdk_0"/>
                <w:id w:val="2015794668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FF0000"/>
                  </w:rPr>
                  <w:t>議題</w:t>
                </w:r>
              </w:sdtContent>
            </w:sdt>
          </w:p>
          <w:p w14:paraId="3EFD6586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sdt>
              <w:sdtPr>
                <w:tag w:val="goog_rdk_1"/>
                <w:id w:val="-556557212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FF0000"/>
                  </w:rPr>
                  <w:t>融入</w:t>
                </w:r>
              </w:sdtContent>
            </w:sdt>
          </w:p>
        </w:tc>
        <w:tc>
          <w:tcPr>
            <w:tcW w:w="1559" w:type="dxa"/>
            <w:shd w:val="clear" w:color="auto" w:fill="D9D9D9"/>
            <w:vAlign w:val="center"/>
          </w:tcPr>
          <w:p w14:paraId="1A2C91E2" w14:textId="77777777" w:rsidR="00366B9E" w:rsidRDefault="00680167">
            <w:pPr>
              <w:jc w:val="center"/>
              <w:rPr>
                <w:b/>
                <w:color w:val="008000"/>
              </w:rPr>
            </w:pPr>
            <w:sdt>
              <w:sdtPr>
                <w:tag w:val="goog_rdk_2"/>
                <w:id w:val="394793865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8000"/>
                  </w:rPr>
                  <w:t>特殊需求</w:t>
                </w:r>
              </w:sdtContent>
            </w:sdt>
          </w:p>
          <w:p w14:paraId="3AE55A87" w14:textId="77777777" w:rsidR="00366B9E" w:rsidRDefault="00680167">
            <w:pPr>
              <w:jc w:val="center"/>
              <w:rPr>
                <w:b/>
                <w:color w:val="FF0000"/>
              </w:rPr>
            </w:pPr>
            <w:sdt>
              <w:sdtPr>
                <w:tag w:val="goog_rdk_3"/>
                <w:id w:val="-1438600312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8000"/>
                  </w:rPr>
                  <w:t>領域融入</w:t>
                </w:r>
              </w:sdtContent>
            </w:sdt>
          </w:p>
        </w:tc>
      </w:tr>
      <w:tr w:rsidR="00366B9E" w14:paraId="13F149C9" w14:textId="77777777">
        <w:trPr>
          <w:trHeight w:val="1240"/>
        </w:trPr>
        <w:tc>
          <w:tcPr>
            <w:tcW w:w="416" w:type="dxa"/>
            <w:vAlign w:val="center"/>
          </w:tcPr>
          <w:p w14:paraId="140A3C4C" w14:textId="77777777" w:rsidR="00366B9E" w:rsidRDefault="00680167">
            <w:pPr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</w:rPr>
              <w:t>一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134" w:type="dxa"/>
            <w:vAlign w:val="center"/>
          </w:tcPr>
          <w:p w14:paraId="67B7F01F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112/8/28</w:t>
            </w:r>
          </w:p>
          <w:p w14:paraId="1683BE2A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|</w:t>
            </w:r>
          </w:p>
          <w:p w14:paraId="5723101F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112/11/3</w:t>
            </w:r>
          </w:p>
        </w:tc>
        <w:tc>
          <w:tcPr>
            <w:tcW w:w="1559" w:type="dxa"/>
            <w:vAlign w:val="center"/>
          </w:tcPr>
          <w:p w14:paraId="772E5E4F" w14:textId="77777777" w:rsidR="00366B9E" w:rsidRDefault="0068016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:</w:t>
            </w:r>
          </w:p>
          <w:p w14:paraId="48E4EFDD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生活新鮮事</w:t>
            </w:r>
          </w:p>
          <w:p w14:paraId="11D2D22C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>
              <w:rPr>
                <w:rFonts w:ascii="標楷體" w:eastAsia="標楷體" w:hAnsi="標楷體" w:cs="標楷體"/>
              </w:rPr>
              <w:t>:</w:t>
            </w:r>
          </w:p>
          <w:p w14:paraId="5FD59023" w14:textId="77777777" w:rsidR="00366B9E" w:rsidRDefault="0068016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歡樂的時刻</w:t>
            </w:r>
          </w:p>
        </w:tc>
        <w:tc>
          <w:tcPr>
            <w:tcW w:w="2268" w:type="dxa"/>
            <w:vAlign w:val="center"/>
          </w:tcPr>
          <w:p w14:paraId="1F078AB9" w14:textId="77777777" w:rsidR="00366B9E" w:rsidRPr="005E5066" w:rsidRDefault="00680167">
            <w:pPr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學習表現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:</w:t>
            </w:r>
          </w:p>
          <w:p w14:paraId="7F61A648" w14:textId="77777777" w:rsidR="00366B9E" w:rsidRPr="005E5066" w:rsidRDefault="00680167">
            <w:pPr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1-I-1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養成專心聆聽的習慣，尊重對方的發言。</w:t>
            </w:r>
          </w:p>
          <w:p w14:paraId="60351882" w14:textId="77777777" w:rsidR="00366B9E" w:rsidRPr="005E5066" w:rsidRDefault="00680167">
            <w:pPr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1-I-2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能學習聆聽不同的媒材，說出聆聽的內容。</w:t>
            </w:r>
          </w:p>
          <w:p w14:paraId="6FFA12E8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2-Ⅰ-1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以正確發音說出語意完整的話。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67B44CC2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2-Ⅰ-3-1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與他人交談時，能適當的提問。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0AF19FB2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2-Ⅰ-3-2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與他人交談時，能合宜的回答。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728834BF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2-Ⅰ-3-3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與他人交談時，能分享想法。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6E5C6F5B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3-Ⅰ-2</w:t>
            </w:r>
            <w:r w:rsidRPr="005E5066">
              <w:rPr>
                <w:rFonts w:ascii="標楷體" w:eastAsia="標楷體" w:hAnsi="標楷體" w:cs="標楷體"/>
                <w:color w:val="000000"/>
              </w:rPr>
              <w:t>運用注音符號輔助識字，也能利用國字鞏固注音符號的學習。</w:t>
            </w:r>
          </w:p>
          <w:p w14:paraId="6B28EC85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3-Ⅰ-2</w:t>
            </w:r>
            <w:r w:rsidRPr="005E5066">
              <w:rPr>
                <w:rFonts w:ascii="標楷體" w:eastAsia="標楷體" w:hAnsi="標楷體" w:cs="標楷體"/>
                <w:color w:val="000000"/>
              </w:rPr>
              <w:t>運用注音符號輔助識字，也能利用國字鞏固注音符號的學習。</w:t>
            </w:r>
          </w:p>
          <w:p w14:paraId="1C068AE7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4-Ⅰ-1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認識常用國字</w:t>
            </w:r>
            <w:r w:rsidRPr="005E5066">
              <w:rPr>
                <w:rFonts w:ascii="標楷體" w:eastAsia="標楷體" w:hAnsi="標楷體" w:cs="標楷體"/>
                <w:color w:val="000000"/>
              </w:rPr>
              <w:t>700~1,000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字，以書寫或運用各種數位化工具的方式使用</w:t>
            </w:r>
            <w:r w:rsidRPr="005E5066">
              <w:rPr>
                <w:rFonts w:ascii="標楷體" w:eastAsia="標楷體" w:hAnsi="標楷體" w:cs="標楷體"/>
                <w:color w:val="000000"/>
              </w:rPr>
              <w:t>400~700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字。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 xml:space="preserve"> 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420B78A4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4-Ⅰ-2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利用部件、部首或簡單造字原理，輔助識字。</w:t>
            </w:r>
          </w:p>
          <w:p w14:paraId="4D1FF24F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4-Ⅰ-4</w:t>
            </w:r>
            <w:r w:rsidRPr="005E5066">
              <w:rPr>
                <w:rFonts w:ascii="標楷體" w:eastAsia="標楷體" w:hAnsi="標楷體" w:cs="標楷體"/>
                <w:color w:val="000000"/>
              </w:rPr>
              <w:t>養成良好的書寫姿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勢，並保持整潔的書寫習慣。</w:t>
            </w:r>
          </w:p>
          <w:p w14:paraId="5D9FAC85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5-Ⅰ-1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以適切的速率正確地朗讀文本。</w:t>
            </w:r>
          </w:p>
          <w:p w14:paraId="51AA52C4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5-Ⅰ-6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利用圖像、故事結構等策略，協助文本的理解與內容重述。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0E360AFD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6-Ⅰ-3-1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寫出語意完整的句子。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4A5040F6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特社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3-I-1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在課堂中持續傾聽他人說話。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14:paraId="03D8E7ED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特社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3-I-2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依指示完成簡單的工作。</w:t>
            </w:r>
          </w:p>
          <w:p w14:paraId="3346184F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1-Ⅰ-1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注意環境中的訊息。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14:paraId="231F64CB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2-Ⅰ-1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遵守學習規範。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14:paraId="066A8E46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4-Ⅰ-1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在提醒下依時限完成作業或考試。</w:t>
            </w:r>
          </w:p>
          <w:p w14:paraId="40E0D4B1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學習內容</w:t>
            </w:r>
            <w:r w:rsidRPr="005E5066">
              <w:rPr>
                <w:rFonts w:ascii="標楷體" w:eastAsia="標楷體" w:hAnsi="標楷體" w:cs="標楷體"/>
                <w:color w:val="000000"/>
              </w:rPr>
              <w:t>:</w:t>
            </w:r>
          </w:p>
          <w:p w14:paraId="0C4C6C29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Ab-Ⅰ-1 700~1,000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個常用字的字形、字音和字義。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6ADE1CE9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Ab-Ⅰ-3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常用字筆畫及部件的空間結構。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66080370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Ab-Ⅰ-5 1,000~1,500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個常用語詞的認念。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5C78D5FF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Ba-Ⅰ-1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順敘法。</w:t>
            </w:r>
          </w:p>
          <w:p w14:paraId="22B69093" w14:textId="3ABFAEE9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Ca-Ⅰ-1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各類文本與日常生活相關的文化內涵。</w:t>
            </w:r>
          </w:p>
          <w:p w14:paraId="50D51152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Cb-Ⅰ-1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各類文本中的親屬關係、道德倫理、儀式風俗等文化內涵。</w:t>
            </w:r>
          </w:p>
          <w:p w14:paraId="1906604A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特社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C-Ⅰ-1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學校規則的認識與遵守。</w:t>
            </w:r>
          </w:p>
          <w:p w14:paraId="24A8C722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A-Ⅰ-1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注意環境中的訊息。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14:paraId="79EC2B6E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B-Ⅰ-1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學習規範和行為。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14:paraId="744B111F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D-Ⅰ-1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考試或作業的指導語。</w:t>
            </w:r>
          </w:p>
        </w:tc>
        <w:tc>
          <w:tcPr>
            <w:tcW w:w="709" w:type="dxa"/>
            <w:vAlign w:val="center"/>
          </w:tcPr>
          <w:p w14:paraId="7EDCBD55" w14:textId="77777777" w:rsidR="00366B9E" w:rsidRDefault="0068016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口頭評量</w:t>
            </w:r>
          </w:p>
          <w:p w14:paraId="75585572" w14:textId="77777777" w:rsidR="00366B9E" w:rsidRDefault="00366B9E">
            <w:pPr>
              <w:rPr>
                <w:rFonts w:ascii="標楷體" w:eastAsia="標楷體" w:hAnsi="標楷體" w:cs="標楷體"/>
              </w:rPr>
            </w:pPr>
          </w:p>
          <w:p w14:paraId="58D2E216" w14:textId="77777777" w:rsidR="00366B9E" w:rsidRDefault="0068016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14:paraId="2D384095" w14:textId="77777777" w:rsidR="00366B9E" w:rsidRDefault="00366B9E">
            <w:pPr>
              <w:rPr>
                <w:rFonts w:ascii="標楷體" w:eastAsia="標楷體" w:hAnsi="標楷體" w:cs="標楷體"/>
              </w:rPr>
            </w:pPr>
          </w:p>
          <w:p w14:paraId="62125EC1" w14:textId="77777777" w:rsidR="00366B9E" w:rsidRDefault="0068016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14:paraId="75CA0F04" w14:textId="77777777" w:rsidR="00366B9E" w:rsidRDefault="00366B9E">
            <w:pPr>
              <w:rPr>
                <w:rFonts w:ascii="標楷體" w:eastAsia="標楷體" w:hAnsi="標楷體" w:cs="標楷體"/>
              </w:rPr>
            </w:pPr>
          </w:p>
          <w:p w14:paraId="63AF04C9" w14:textId="77777777" w:rsidR="00366B9E" w:rsidRDefault="0068016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17" w:type="dxa"/>
            <w:vAlign w:val="center"/>
          </w:tcPr>
          <w:p w14:paraId="4C57886F" w14:textId="77777777" w:rsidR="00366B9E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-E-A1</w:t>
            </w:r>
            <w:r>
              <w:rPr>
                <w:rFonts w:ascii="標楷體" w:eastAsia="標楷體" w:hAnsi="標楷體" w:cs="標楷體"/>
                <w:b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-E-A2</w:t>
            </w:r>
          </w:p>
          <w:p w14:paraId="5519D600" w14:textId="77777777" w:rsidR="00366B9E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-E-B1</w:t>
            </w:r>
          </w:p>
          <w:p w14:paraId="5B33A95F" w14:textId="77777777" w:rsidR="00366B9E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-E-C1</w:t>
            </w:r>
          </w:p>
          <w:p w14:paraId="67F58683" w14:textId="77777777" w:rsidR="00366B9E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-E-C2</w:t>
            </w:r>
          </w:p>
          <w:p w14:paraId="51364A19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-E-C3</w:t>
            </w:r>
          </w:p>
        </w:tc>
        <w:tc>
          <w:tcPr>
            <w:tcW w:w="1134" w:type="dxa"/>
            <w:vAlign w:val="center"/>
          </w:tcPr>
          <w:p w14:paraId="2AC57A40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環境</w:t>
            </w:r>
          </w:p>
          <w:p w14:paraId="74EFA291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教育</w:t>
            </w:r>
          </w:p>
          <w:p w14:paraId="283C9328" w14:textId="77777777" w:rsidR="00366B9E" w:rsidRDefault="00366B9E">
            <w:pPr>
              <w:jc w:val="center"/>
              <w:rPr>
                <w:rFonts w:ascii="標楷體" w:eastAsia="標楷體" w:hAnsi="標楷體" w:cs="標楷體"/>
              </w:rPr>
            </w:pPr>
          </w:p>
          <w:p w14:paraId="36E63063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生命</w:t>
            </w:r>
          </w:p>
          <w:p w14:paraId="37DB0B0D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教育</w:t>
            </w:r>
          </w:p>
        </w:tc>
        <w:tc>
          <w:tcPr>
            <w:tcW w:w="1559" w:type="dxa"/>
            <w:vAlign w:val="center"/>
          </w:tcPr>
          <w:p w14:paraId="392EAD26" w14:textId="77777777" w:rsidR="00C07530" w:rsidRDefault="00680167">
            <w:pPr>
              <w:rPr>
                <w:rFonts w:ascii="標楷體" w:eastAsia="標楷體" w:hAnsi="標楷體" w:cs="標楷體"/>
                <w:b/>
                <w:color w:val="339933"/>
              </w:rPr>
            </w:pPr>
            <w:r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>
              <w:rPr>
                <w:rFonts w:ascii="標楷體" w:eastAsia="標楷體" w:hAnsi="標楷體" w:cs="標楷體"/>
                <w:b/>
                <w:color w:val="339933"/>
              </w:rPr>
              <w:t>生活管理</w:t>
            </w:r>
          </w:p>
          <w:p w14:paraId="1EF72A38" w14:textId="77777777" w:rsidR="00C07530" w:rsidRDefault="00680167">
            <w:pPr>
              <w:rPr>
                <w:rFonts w:ascii="標楷體" w:eastAsia="標楷體" w:hAnsi="標楷體" w:cs="標楷體"/>
                <w:b/>
                <w:color w:val="339933"/>
              </w:rPr>
            </w:pPr>
            <w:r>
              <w:rPr>
                <w:rFonts w:ascii="標楷體" w:eastAsia="標楷體" w:hAnsi="標楷體" w:cs="標楷體"/>
                <w:b/>
                <w:color w:val="339933"/>
              </w:rPr>
              <w:t>█</w:t>
            </w:r>
            <w:r>
              <w:rPr>
                <w:rFonts w:ascii="標楷體" w:eastAsia="標楷體" w:hAnsi="標楷體" w:cs="標楷體"/>
                <w:b/>
                <w:color w:val="339933"/>
              </w:rPr>
              <w:t>社會技巧</w:t>
            </w:r>
          </w:p>
          <w:p w14:paraId="37E66A32" w14:textId="77777777" w:rsidR="00C07530" w:rsidRDefault="00680167">
            <w:pPr>
              <w:rPr>
                <w:rFonts w:ascii="標楷體" w:eastAsia="標楷體" w:hAnsi="標楷體" w:cs="標楷體"/>
                <w:b/>
                <w:color w:val="339933"/>
              </w:rPr>
            </w:pPr>
            <w:r>
              <w:rPr>
                <w:rFonts w:ascii="標楷體" w:eastAsia="標楷體" w:hAnsi="標楷體" w:cs="標楷體"/>
                <w:b/>
                <w:color w:val="339933"/>
              </w:rPr>
              <w:t>█</w:t>
            </w:r>
            <w:r>
              <w:rPr>
                <w:rFonts w:ascii="標楷體" w:eastAsia="標楷體" w:hAnsi="標楷體" w:cs="標楷體"/>
                <w:b/>
                <w:color w:val="339933"/>
              </w:rPr>
              <w:t>學習策略</w:t>
            </w:r>
          </w:p>
          <w:p w14:paraId="0D97DF6F" w14:textId="77777777" w:rsidR="00C07530" w:rsidRDefault="00680167">
            <w:pPr>
              <w:rPr>
                <w:rFonts w:ascii="標楷體" w:eastAsia="標楷體" w:hAnsi="標楷體" w:cs="標楷體"/>
                <w:b/>
                <w:color w:val="339933"/>
              </w:rPr>
            </w:pPr>
            <w:r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>
              <w:rPr>
                <w:rFonts w:ascii="標楷體" w:eastAsia="標楷體" w:hAnsi="標楷體" w:cs="標楷體"/>
                <w:b/>
                <w:color w:val="339933"/>
              </w:rPr>
              <w:t>職業教育</w:t>
            </w:r>
          </w:p>
          <w:p w14:paraId="7D5AF63E" w14:textId="77777777" w:rsidR="00C07530" w:rsidRDefault="00680167">
            <w:pPr>
              <w:rPr>
                <w:rFonts w:ascii="標楷體" w:eastAsia="標楷體" w:hAnsi="標楷體" w:cs="標楷體"/>
                <w:b/>
                <w:color w:val="339933"/>
              </w:rPr>
            </w:pPr>
            <w:r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>
              <w:rPr>
                <w:rFonts w:ascii="標楷體" w:eastAsia="標楷體" w:hAnsi="標楷體" w:cs="標楷體"/>
                <w:b/>
                <w:color w:val="339933"/>
              </w:rPr>
              <w:t>溝通訓練</w:t>
            </w:r>
          </w:p>
          <w:p w14:paraId="6943B754" w14:textId="16635FB2" w:rsidR="00366B9E" w:rsidRDefault="00680167">
            <w:pPr>
              <w:rPr>
                <w:rFonts w:ascii="標楷體" w:eastAsia="標楷體" w:hAnsi="標楷體" w:cs="標楷體"/>
                <w:b/>
                <w:color w:val="339933"/>
              </w:rPr>
            </w:pPr>
            <w:r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>
              <w:rPr>
                <w:rFonts w:ascii="標楷體" w:eastAsia="標楷體" w:hAnsi="標楷體" w:cs="標楷體"/>
                <w:b/>
                <w:color w:val="339933"/>
              </w:rPr>
              <w:t>點字</w:t>
            </w:r>
          </w:p>
          <w:p w14:paraId="65DD07E6" w14:textId="77777777" w:rsidR="00366B9E" w:rsidRDefault="00680167">
            <w:pPr>
              <w:rPr>
                <w:rFonts w:ascii="標楷體" w:eastAsia="標楷體" w:hAnsi="標楷體" w:cs="標楷體"/>
                <w:b/>
                <w:color w:val="339933"/>
              </w:rPr>
            </w:pPr>
            <w:r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>
              <w:rPr>
                <w:rFonts w:ascii="標楷體" w:eastAsia="標楷體" w:hAnsi="標楷體" w:cs="標楷體"/>
                <w:b/>
                <w:color w:val="339933"/>
              </w:rPr>
              <w:t>定向行動</w:t>
            </w:r>
          </w:p>
          <w:p w14:paraId="6B850274" w14:textId="77777777" w:rsidR="00366B9E" w:rsidRDefault="00680167">
            <w:pPr>
              <w:ind w:left="216" w:hanging="216"/>
              <w:rPr>
                <w:rFonts w:ascii="標楷體" w:eastAsia="標楷體" w:hAnsi="標楷體" w:cs="標楷體"/>
                <w:b/>
                <w:color w:val="339933"/>
              </w:rPr>
            </w:pPr>
            <w:r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>
              <w:rPr>
                <w:rFonts w:ascii="標楷體" w:eastAsia="標楷體" w:hAnsi="標楷體" w:cs="標楷體"/>
                <w:b/>
                <w:color w:val="339933"/>
              </w:rPr>
              <w:t>功能性動作訓練</w:t>
            </w:r>
          </w:p>
          <w:p w14:paraId="68BC1EAA" w14:textId="77777777" w:rsidR="00366B9E" w:rsidRDefault="00680167">
            <w:pPr>
              <w:ind w:left="209" w:hanging="209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>
              <w:rPr>
                <w:rFonts w:ascii="標楷體" w:eastAsia="標楷體" w:hAnsi="標楷體" w:cs="標楷體"/>
                <w:b/>
                <w:color w:val="339933"/>
              </w:rPr>
              <w:t>輔助科技應用</w:t>
            </w:r>
          </w:p>
        </w:tc>
      </w:tr>
      <w:tr w:rsidR="00366B9E" w14:paraId="17511364" w14:textId="77777777">
        <w:trPr>
          <w:trHeight w:val="341"/>
        </w:trPr>
        <w:tc>
          <w:tcPr>
            <w:tcW w:w="10196" w:type="dxa"/>
            <w:gridSpan w:val="8"/>
            <w:vAlign w:val="center"/>
          </w:tcPr>
          <w:p w14:paraId="2AA85852" w14:textId="77777777" w:rsidR="00366B9E" w:rsidRDefault="0068016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第一次定期評量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</w:tr>
      <w:tr w:rsidR="00366B9E" w:rsidRPr="005E5066" w14:paraId="61E1C0B4" w14:textId="77777777">
        <w:trPr>
          <w:trHeight w:val="2374"/>
        </w:trPr>
        <w:tc>
          <w:tcPr>
            <w:tcW w:w="416" w:type="dxa"/>
            <w:vAlign w:val="center"/>
          </w:tcPr>
          <w:p w14:paraId="1C618F63" w14:textId="00846560" w:rsidR="00366B9E" w:rsidRDefault="00680167">
            <w:pPr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>二十</w:t>
            </w:r>
            <w:r w:rsidR="00C07530">
              <w:rPr>
                <w:rFonts w:ascii="標楷體" w:eastAsia="標楷體" w:hAnsi="標楷體" w:cs="標楷體" w:hint="eastAsia"/>
              </w:rPr>
              <w:t>一</w:t>
            </w:r>
          </w:p>
        </w:tc>
        <w:tc>
          <w:tcPr>
            <w:tcW w:w="1134" w:type="dxa"/>
            <w:vAlign w:val="center"/>
          </w:tcPr>
          <w:p w14:paraId="65C69B4F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112/11/6</w:t>
            </w:r>
          </w:p>
          <w:p w14:paraId="0F411772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|</w:t>
            </w:r>
          </w:p>
          <w:p w14:paraId="4F2D198D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113/1/19</w:t>
            </w:r>
          </w:p>
        </w:tc>
        <w:tc>
          <w:tcPr>
            <w:tcW w:w="1559" w:type="dxa"/>
            <w:vAlign w:val="center"/>
          </w:tcPr>
          <w:p w14:paraId="5C985D07" w14:textId="77777777" w:rsidR="0065633E" w:rsidRDefault="0068016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 xml:space="preserve">  </w:t>
            </w:r>
          </w:p>
          <w:p w14:paraId="1CEBF9FB" w14:textId="605CA0F9" w:rsidR="00366B9E" w:rsidRDefault="0068016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故事萬花筒</w:t>
            </w:r>
          </w:p>
          <w:p w14:paraId="23E1D313" w14:textId="77777777" w:rsidR="00366B9E" w:rsidRDefault="00366B9E">
            <w:pPr>
              <w:jc w:val="center"/>
              <w:rPr>
                <w:rFonts w:ascii="標楷體" w:eastAsia="標楷體" w:hAnsi="標楷體" w:cs="標楷體"/>
              </w:rPr>
            </w:pPr>
          </w:p>
          <w:p w14:paraId="13B86737" w14:textId="77777777" w:rsidR="0065633E" w:rsidRDefault="0068016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>
              <w:rPr>
                <w:rFonts w:ascii="標楷體" w:eastAsia="標楷體" w:hAnsi="標楷體" w:cs="標楷體"/>
              </w:rPr>
              <w:t xml:space="preserve">  </w:t>
            </w:r>
          </w:p>
          <w:p w14:paraId="12598DFF" w14:textId="5C35B6F3" w:rsidR="00366B9E" w:rsidRDefault="0068016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冬天的悄悄話</w:t>
            </w:r>
          </w:p>
          <w:p w14:paraId="10A93433" w14:textId="77777777" w:rsidR="00366B9E" w:rsidRDefault="00366B9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vAlign w:val="center"/>
          </w:tcPr>
          <w:p w14:paraId="464443B8" w14:textId="77777777" w:rsidR="00366B9E" w:rsidRPr="005E5066" w:rsidRDefault="00680167">
            <w:pPr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學習表現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:</w:t>
            </w:r>
          </w:p>
          <w:p w14:paraId="43E6D6B7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1-I-1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養成專心聆聽的習慣，尊重對方的發言。</w:t>
            </w:r>
          </w:p>
          <w:p w14:paraId="09C80167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1-I-2 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能學習聆聽不同的媒材，說出聆聽的內容。</w:t>
            </w:r>
          </w:p>
          <w:p w14:paraId="58EA7481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2-Ⅰ-1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以正確發音說出語意完整的話。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35845986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2-Ⅰ-3-1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與他人交談時，能適當的提問。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316B294C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lastRenderedPageBreak/>
              <w:t>2-Ⅰ-3-2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與他人交談時，能合宜的回答。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771C0440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2-Ⅰ-3-3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與他人交談時，能分享想法。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08DBFB92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3-Ⅰ-2</w:t>
            </w:r>
            <w:r w:rsidRPr="005E5066">
              <w:rPr>
                <w:rFonts w:ascii="標楷體" w:eastAsia="標楷體" w:hAnsi="標楷體" w:cs="標楷體"/>
                <w:color w:val="000000"/>
              </w:rPr>
              <w:t>運用注音符號輔助識字，也能利用國字鞏固注音符號的學習。</w:t>
            </w:r>
          </w:p>
          <w:p w14:paraId="7A4ECE4D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4-Ⅰ-1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認識常用國字</w:t>
            </w:r>
            <w:r w:rsidRPr="005E5066">
              <w:rPr>
                <w:rFonts w:ascii="標楷體" w:eastAsia="標楷體" w:hAnsi="標楷體" w:cs="標楷體"/>
                <w:color w:val="000000"/>
              </w:rPr>
              <w:t>700~1,000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字，以書寫或運用各種數位化工具的方式使用</w:t>
            </w:r>
            <w:r w:rsidRPr="005E5066">
              <w:rPr>
                <w:rFonts w:ascii="標楷體" w:eastAsia="標楷體" w:hAnsi="標楷體" w:cs="標楷體"/>
                <w:color w:val="000000"/>
              </w:rPr>
              <w:t>400~700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字。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 xml:space="preserve"> 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3C4D5E01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4-Ⅰ-2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利用部件、部首或簡單造字原理，輔助識字。</w:t>
            </w:r>
          </w:p>
          <w:p w14:paraId="7F1C13EB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4-Ⅰ-4</w:t>
            </w:r>
            <w:r w:rsidRPr="005E5066">
              <w:rPr>
                <w:rFonts w:ascii="標楷體" w:eastAsia="標楷體" w:hAnsi="標楷體" w:cs="標楷體"/>
                <w:color w:val="000000"/>
              </w:rPr>
              <w:t>養成良好的書寫姿勢，並保持整潔的書寫習慣。</w:t>
            </w:r>
          </w:p>
          <w:p w14:paraId="73350A1D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5-Ⅰ-1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以適切的速率正確地朗讀文本。</w:t>
            </w:r>
          </w:p>
          <w:p w14:paraId="54D20287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5-Ⅰ-6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利用圖像、故事結構等策略，協助文本的理解與內容重述。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17B7E8F6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6-Ⅰ-3-1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寫出語意完整的句子。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0570D8C6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特社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3-I-1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在課堂中持續傾聽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他人說話。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14:paraId="5538C845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特社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3-I-2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依指示完成簡單的工作。</w:t>
            </w:r>
          </w:p>
          <w:p w14:paraId="7E67DC93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1-Ⅰ-1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注意環境中的訊息。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14:paraId="7185E79D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2-Ⅰ-1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遵守學習規範。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14:paraId="391367C0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4-Ⅰ-1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在提醒下依時限完成作業或考試。</w:t>
            </w:r>
          </w:p>
          <w:p w14:paraId="387FF203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學習內容</w:t>
            </w:r>
            <w:r w:rsidRPr="005E5066">
              <w:rPr>
                <w:rFonts w:ascii="標楷體" w:eastAsia="標楷體" w:hAnsi="標楷體" w:cs="標楷體"/>
                <w:color w:val="000000"/>
              </w:rPr>
              <w:t>:</w:t>
            </w:r>
          </w:p>
          <w:p w14:paraId="1F743EF3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Ab-Ⅰ-1 700~1,000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個常用字的字形、字音和字義。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499FAC4B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Ab-Ⅰ-3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常用字筆畫及部件的空間結構。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0DA1A60C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Ab-Ⅰ-5 1,000~1,500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個常用語詞的認念。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0D6BC3F3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Ba-Ⅰ-1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順敘法。</w:t>
            </w:r>
          </w:p>
          <w:p w14:paraId="7A48ED7B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Ca-Ⅰ-1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各類文本與日</w:t>
            </w:r>
            <w:r w:rsidRPr="005E5066">
              <w:rPr>
                <w:rFonts w:ascii="標楷體" w:eastAsia="標楷體" w:hAnsi="標楷體" w:cs="標楷體"/>
                <w:color w:val="000000"/>
              </w:rPr>
              <w:lastRenderedPageBreak/>
              <w:t>常生活相關的文化內涵。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5ACB8E54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Cb-Ⅰ-1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各類文本中的親屬關係、道德倫理、儀式風俗等文化內涵。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4E201617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特社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C-Ⅰ-1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學校規則的認識與遵守。</w:t>
            </w:r>
          </w:p>
          <w:p w14:paraId="3FFC4793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A-Ⅰ-1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注意環境中的訊息。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14:paraId="4C52965D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B-Ⅰ-1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學習規範和行為。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14:paraId="175F3DF6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D-Ⅰ-1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考試或作業的指導語。</w:t>
            </w:r>
          </w:p>
          <w:p w14:paraId="3BD8C77B" w14:textId="77777777" w:rsidR="00366B9E" w:rsidRPr="005E5066" w:rsidRDefault="00366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6698D9B" w14:textId="77777777" w:rsidR="00366B9E" w:rsidRPr="005E5066" w:rsidRDefault="00680167">
            <w:pPr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lastRenderedPageBreak/>
              <w:t>口頭評量</w:t>
            </w:r>
          </w:p>
          <w:p w14:paraId="1A6A3792" w14:textId="77777777" w:rsidR="00366B9E" w:rsidRPr="005E5066" w:rsidRDefault="00366B9E">
            <w:pPr>
              <w:rPr>
                <w:rFonts w:ascii="標楷體" w:eastAsia="標楷體" w:hAnsi="標楷體" w:cs="標楷體"/>
              </w:rPr>
            </w:pPr>
          </w:p>
          <w:p w14:paraId="77E2A1B8" w14:textId="77777777" w:rsidR="00366B9E" w:rsidRPr="005E5066" w:rsidRDefault="00680167">
            <w:pPr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t>實作評量</w:t>
            </w:r>
          </w:p>
          <w:p w14:paraId="4C630D33" w14:textId="77777777" w:rsidR="00366B9E" w:rsidRPr="005E5066" w:rsidRDefault="00366B9E">
            <w:pPr>
              <w:rPr>
                <w:rFonts w:ascii="標楷體" w:eastAsia="標楷體" w:hAnsi="標楷體" w:cs="標楷體"/>
              </w:rPr>
            </w:pPr>
          </w:p>
          <w:p w14:paraId="0EFE3306" w14:textId="77777777" w:rsidR="00366B9E" w:rsidRPr="005E5066" w:rsidRDefault="00680167">
            <w:pPr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t>觀察評量</w:t>
            </w:r>
          </w:p>
          <w:p w14:paraId="48F82A52" w14:textId="77777777" w:rsidR="00366B9E" w:rsidRPr="005E5066" w:rsidRDefault="00366B9E">
            <w:pPr>
              <w:rPr>
                <w:rFonts w:ascii="標楷體" w:eastAsia="標楷體" w:hAnsi="標楷體" w:cs="標楷體"/>
              </w:rPr>
            </w:pPr>
          </w:p>
          <w:p w14:paraId="737C6E04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17" w:type="dxa"/>
            <w:vAlign w:val="center"/>
          </w:tcPr>
          <w:p w14:paraId="079594AE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-E-A1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br/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-E-A2</w:t>
            </w:r>
          </w:p>
          <w:p w14:paraId="10758931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-E-B1</w:t>
            </w:r>
          </w:p>
          <w:p w14:paraId="081CD633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-E-C1</w:t>
            </w:r>
          </w:p>
          <w:p w14:paraId="55521B3F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-E-C2</w:t>
            </w:r>
          </w:p>
          <w:p w14:paraId="49EC2CFB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-E-C3</w:t>
            </w:r>
          </w:p>
        </w:tc>
        <w:tc>
          <w:tcPr>
            <w:tcW w:w="1134" w:type="dxa"/>
            <w:vAlign w:val="center"/>
          </w:tcPr>
          <w:p w14:paraId="04868502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t>生命</w:t>
            </w:r>
          </w:p>
          <w:p w14:paraId="37A95FD0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t>教育</w:t>
            </w:r>
          </w:p>
          <w:p w14:paraId="77CD9057" w14:textId="77777777" w:rsidR="00366B9E" w:rsidRPr="005E5066" w:rsidRDefault="00366B9E">
            <w:pPr>
              <w:jc w:val="center"/>
              <w:rPr>
                <w:rFonts w:ascii="標楷體" w:eastAsia="標楷體" w:hAnsi="標楷體" w:cs="標楷體"/>
              </w:rPr>
            </w:pPr>
          </w:p>
          <w:p w14:paraId="24275B62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t>環境</w:t>
            </w:r>
          </w:p>
          <w:p w14:paraId="14E98928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t>教育</w:t>
            </w:r>
          </w:p>
        </w:tc>
        <w:tc>
          <w:tcPr>
            <w:tcW w:w="1559" w:type="dxa"/>
            <w:vAlign w:val="center"/>
          </w:tcPr>
          <w:p w14:paraId="7A1A8EE0" w14:textId="77777777" w:rsidR="00C07530" w:rsidRPr="005E5066" w:rsidRDefault="00680167">
            <w:pPr>
              <w:jc w:val="both"/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生活管理</w:t>
            </w:r>
          </w:p>
          <w:p w14:paraId="50EFA2C1" w14:textId="77777777" w:rsidR="00C07530" w:rsidRPr="005E5066" w:rsidRDefault="00680167">
            <w:pPr>
              <w:jc w:val="both"/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█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社會技巧</w:t>
            </w:r>
          </w:p>
          <w:p w14:paraId="7FC6D78B" w14:textId="77777777" w:rsidR="00C07530" w:rsidRPr="005E5066" w:rsidRDefault="00680167">
            <w:pPr>
              <w:jc w:val="both"/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█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學習策略</w:t>
            </w:r>
          </w:p>
          <w:p w14:paraId="0589CEC8" w14:textId="77777777" w:rsidR="00C07530" w:rsidRPr="005E5066" w:rsidRDefault="00680167">
            <w:pPr>
              <w:jc w:val="both"/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職業教育</w:t>
            </w:r>
          </w:p>
          <w:p w14:paraId="14F36017" w14:textId="77777777" w:rsidR="00C07530" w:rsidRPr="005E5066" w:rsidRDefault="00680167">
            <w:pPr>
              <w:jc w:val="both"/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溝通訓練</w:t>
            </w:r>
          </w:p>
          <w:p w14:paraId="5E3F931B" w14:textId="12CE71E0" w:rsidR="00366B9E" w:rsidRPr="005E5066" w:rsidRDefault="00680167">
            <w:pPr>
              <w:jc w:val="both"/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點字</w:t>
            </w:r>
          </w:p>
          <w:p w14:paraId="47FB48E7" w14:textId="77777777" w:rsidR="00366B9E" w:rsidRPr="005E5066" w:rsidRDefault="00680167">
            <w:pPr>
              <w:jc w:val="both"/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定向行動</w:t>
            </w:r>
          </w:p>
          <w:p w14:paraId="0E289472" w14:textId="77777777" w:rsidR="00366B9E" w:rsidRPr="005E5066" w:rsidRDefault="00680167">
            <w:pPr>
              <w:ind w:left="216" w:hanging="216"/>
              <w:jc w:val="both"/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功能性動作訓練</w:t>
            </w:r>
          </w:p>
          <w:p w14:paraId="45D39AAD" w14:textId="77777777" w:rsidR="00366B9E" w:rsidRPr="005E5066" w:rsidRDefault="00680167">
            <w:pPr>
              <w:jc w:val="both"/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輔助科技應用</w:t>
            </w:r>
          </w:p>
        </w:tc>
      </w:tr>
      <w:tr w:rsidR="00366B9E" w14:paraId="2826C15D" w14:textId="77777777">
        <w:trPr>
          <w:trHeight w:val="257"/>
        </w:trPr>
        <w:tc>
          <w:tcPr>
            <w:tcW w:w="10196" w:type="dxa"/>
            <w:gridSpan w:val="8"/>
            <w:vAlign w:val="center"/>
          </w:tcPr>
          <w:p w14:paraId="2CAA9BC6" w14:textId="77777777" w:rsidR="00366B9E" w:rsidRDefault="0068016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第二次定期評量</w:t>
            </w:r>
          </w:p>
        </w:tc>
      </w:tr>
    </w:tbl>
    <w:p w14:paraId="71D4DCBB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0E24EADF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39532715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460F21B4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4D8CBE65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2B7117E3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2CAE2839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3049D47F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1B69D20C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45ABDBE5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6D1FA93E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72ACB38B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6670DDCB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12F9B028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0FE7A83B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452D8DAA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7FA08F5E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4DA8F678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66043408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4A4CF9F6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061E3128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4F507664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5CDAB045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4CA92E04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11573F53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5B250DE5" w14:textId="77777777" w:rsidR="00366B9E" w:rsidRDefault="00366B9E">
      <w:pPr>
        <w:widowControl/>
        <w:rPr>
          <w:rFonts w:ascii="標楷體" w:eastAsia="標楷體" w:hAnsi="標楷體" w:cs="標楷體"/>
        </w:rPr>
      </w:pPr>
    </w:p>
    <w:p w14:paraId="08D6CF7E" w14:textId="77777777" w:rsidR="005E5066" w:rsidRDefault="005E5066">
      <w:pPr>
        <w:widowControl/>
        <w:rPr>
          <w:rFonts w:ascii="標楷體" w:eastAsia="標楷體" w:hAnsi="標楷體" w:cs="標楷體"/>
        </w:rPr>
      </w:pPr>
    </w:p>
    <w:p w14:paraId="1E684E14" w14:textId="77777777" w:rsidR="005E5066" w:rsidRDefault="005E5066">
      <w:pPr>
        <w:widowControl/>
        <w:rPr>
          <w:rFonts w:ascii="標楷體" w:eastAsia="標楷體" w:hAnsi="標楷體" w:cs="標楷體"/>
        </w:rPr>
      </w:pPr>
    </w:p>
    <w:p w14:paraId="5C15A367" w14:textId="77777777" w:rsidR="00366B9E" w:rsidRDefault="00680167">
      <w:pPr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color w:val="FF0000"/>
          <w:sz w:val="32"/>
          <w:szCs w:val="32"/>
        </w:rPr>
        <w:lastRenderedPageBreak/>
        <w:t>表</w:t>
      </w:r>
      <w:r>
        <w:rPr>
          <w:rFonts w:ascii="標楷體" w:eastAsia="標楷體" w:hAnsi="標楷體" w:cs="標楷體"/>
          <w:b/>
          <w:color w:val="FF0000"/>
          <w:sz w:val="32"/>
          <w:szCs w:val="32"/>
        </w:rPr>
        <w:t>5</w:t>
      </w:r>
      <w:r>
        <w:rPr>
          <w:rFonts w:ascii="標楷體" w:eastAsia="標楷體" w:hAnsi="標楷體" w:cs="標楷體"/>
          <w:b/>
          <w:color w:val="5B9BD5"/>
          <w:sz w:val="32"/>
          <w:szCs w:val="32"/>
        </w:rPr>
        <w:t>-2-Ⅱ</w:t>
      </w:r>
    </w:p>
    <w:p w14:paraId="452A8F78" w14:textId="77777777" w:rsidR="00366B9E" w:rsidRDefault="00680167">
      <w:pPr>
        <w:jc w:val="center"/>
        <w:rPr>
          <w:rFonts w:ascii="標楷體" w:eastAsia="標楷體" w:hAnsi="標楷體" w:cs="標楷體"/>
          <w:b/>
          <w:color w:val="FF0000"/>
          <w:sz w:val="32"/>
          <w:szCs w:val="32"/>
        </w:rPr>
      </w:pPr>
      <w:r>
        <w:rPr>
          <w:rFonts w:ascii="標楷體" w:eastAsia="標楷體" w:hAnsi="標楷體" w:cs="標楷體"/>
          <w:b/>
          <w:color w:val="FF0000"/>
          <w:sz w:val="32"/>
          <w:szCs w:val="32"/>
        </w:rPr>
        <w:t>112</w:t>
      </w:r>
      <w:r>
        <w:rPr>
          <w:rFonts w:ascii="標楷體" w:eastAsia="標楷體" w:hAnsi="標楷體" w:cs="標楷體"/>
          <w:b/>
          <w:color w:val="FF0000"/>
          <w:sz w:val="32"/>
          <w:szCs w:val="32"/>
        </w:rPr>
        <w:t>學年度</w:t>
      </w:r>
      <w:r>
        <w:rPr>
          <w:rFonts w:ascii="標楷體" w:eastAsia="標楷體" w:hAnsi="標楷體" w:cs="標楷體"/>
          <w:b/>
          <w:sz w:val="32"/>
          <w:szCs w:val="32"/>
        </w:rPr>
        <w:t>臺中市</w:t>
      </w:r>
      <w:r>
        <w:rPr>
          <w:rFonts w:ascii="標楷體" w:eastAsia="標楷體" w:hAnsi="標楷體" w:cs="標楷體"/>
          <w:b/>
          <w:sz w:val="32"/>
          <w:szCs w:val="32"/>
        </w:rPr>
        <w:t>_</w:t>
      </w:r>
      <w:r>
        <w:rPr>
          <w:rFonts w:ascii="標楷體" w:eastAsia="標楷體" w:hAnsi="標楷體" w:cs="標楷體"/>
          <w:b/>
          <w:sz w:val="32"/>
          <w:szCs w:val="32"/>
          <w:u w:val="single"/>
        </w:rPr>
        <w:t>北屯</w:t>
      </w:r>
      <w:r>
        <w:rPr>
          <w:rFonts w:ascii="標楷體" w:eastAsia="標楷體" w:hAnsi="標楷體" w:cs="標楷體"/>
          <w:b/>
          <w:sz w:val="32"/>
          <w:szCs w:val="32"/>
        </w:rPr>
        <w:t>_</w:t>
      </w:r>
      <w:r>
        <w:rPr>
          <w:rFonts w:ascii="標楷體" w:eastAsia="標楷體" w:hAnsi="標楷體" w:cs="標楷體"/>
          <w:b/>
          <w:sz w:val="32"/>
          <w:szCs w:val="32"/>
        </w:rPr>
        <w:t>區</w:t>
      </w:r>
      <w:r>
        <w:rPr>
          <w:rFonts w:ascii="標楷體" w:eastAsia="標楷體" w:hAnsi="標楷體" w:cs="標楷體"/>
          <w:b/>
          <w:sz w:val="32"/>
          <w:szCs w:val="32"/>
        </w:rPr>
        <w:t xml:space="preserve"> </w:t>
      </w:r>
      <w:r>
        <w:rPr>
          <w:rFonts w:ascii="標楷體" w:eastAsia="標楷體" w:hAnsi="標楷體" w:cs="標楷體"/>
          <w:b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標楷體"/>
          <w:b/>
          <w:sz w:val="32"/>
          <w:szCs w:val="32"/>
          <w:u w:val="single"/>
        </w:rPr>
        <w:t>軍功</w:t>
      </w:r>
      <w:r>
        <w:rPr>
          <w:rFonts w:ascii="標楷體" w:eastAsia="標楷體" w:hAnsi="標楷體" w:cs="標楷體"/>
          <w:b/>
          <w:sz w:val="32"/>
          <w:szCs w:val="32"/>
        </w:rPr>
        <w:t>國民小學第二學期特殊教育</w:t>
      </w:r>
      <w:r>
        <w:rPr>
          <w:rFonts w:ascii="標楷體" w:eastAsia="標楷體" w:hAnsi="標楷體" w:cs="標楷體"/>
          <w:b/>
          <w:sz w:val="32"/>
          <w:szCs w:val="32"/>
        </w:rPr>
        <w:t>(</w:t>
      </w:r>
      <w:r>
        <w:rPr>
          <w:rFonts w:ascii="標楷體" w:eastAsia="標楷體" w:hAnsi="標楷體" w:cs="標楷體"/>
          <w:b/>
          <w:sz w:val="32"/>
          <w:szCs w:val="32"/>
        </w:rPr>
        <w:t>身心障礙類</w:t>
      </w:r>
      <w:r>
        <w:rPr>
          <w:rFonts w:ascii="標楷體" w:eastAsia="標楷體" w:hAnsi="標楷體" w:cs="標楷體"/>
          <w:b/>
          <w:sz w:val="32"/>
          <w:szCs w:val="32"/>
        </w:rPr>
        <w:t>)</w:t>
      </w:r>
      <w:r>
        <w:rPr>
          <w:rFonts w:ascii="標楷體" w:eastAsia="標楷體" w:hAnsi="標楷體" w:cs="標楷體"/>
          <w:b/>
          <w:color w:val="FF0000"/>
          <w:sz w:val="32"/>
          <w:szCs w:val="32"/>
        </w:rPr>
        <w:t>部定領域課程調整計畫</w:t>
      </w:r>
      <w:r>
        <w:rPr>
          <w:rFonts w:ascii="標楷體" w:eastAsia="標楷體" w:hAnsi="標楷體" w:cs="標楷體"/>
          <w:b/>
          <w:color w:val="FF0000"/>
          <w:sz w:val="32"/>
          <w:szCs w:val="32"/>
        </w:rPr>
        <w:t>——</w:t>
      </w:r>
      <w:r>
        <w:rPr>
          <w:rFonts w:ascii="標楷體" w:eastAsia="標楷體" w:hAnsi="標楷體" w:cs="標楷體"/>
          <w:b/>
          <w:color w:val="FF0000"/>
          <w:sz w:val="32"/>
          <w:szCs w:val="32"/>
        </w:rPr>
        <w:t>二年級國語科目</w:t>
      </w:r>
      <w:r>
        <w:rPr>
          <w:rFonts w:ascii="標楷體" w:eastAsia="標楷體" w:hAnsi="標楷體" w:cs="標楷體"/>
          <w:b/>
          <w:color w:val="FF0000"/>
          <w:sz w:val="32"/>
          <w:szCs w:val="32"/>
        </w:rPr>
        <w:t>/</w:t>
      </w:r>
      <w:r>
        <w:rPr>
          <w:rFonts w:ascii="標楷體" w:eastAsia="標楷體" w:hAnsi="標楷體" w:cs="標楷體"/>
          <w:b/>
          <w:color w:val="FF0000"/>
          <w:sz w:val="32"/>
          <w:szCs w:val="32"/>
        </w:rPr>
        <w:t>領域</w:t>
      </w:r>
    </w:p>
    <w:tbl>
      <w:tblPr>
        <w:tblStyle w:val="affb"/>
        <w:tblW w:w="101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6"/>
        <w:gridCol w:w="1134"/>
        <w:gridCol w:w="1559"/>
        <w:gridCol w:w="2410"/>
        <w:gridCol w:w="708"/>
        <w:gridCol w:w="1418"/>
        <w:gridCol w:w="992"/>
        <w:gridCol w:w="1559"/>
      </w:tblGrid>
      <w:tr w:rsidR="00366B9E" w14:paraId="3013AD17" w14:textId="77777777">
        <w:trPr>
          <w:trHeight w:val="1130"/>
          <w:tblHeader/>
        </w:trPr>
        <w:tc>
          <w:tcPr>
            <w:tcW w:w="416" w:type="dxa"/>
            <w:shd w:val="clear" w:color="auto" w:fill="D9D9D9"/>
            <w:vAlign w:val="center"/>
          </w:tcPr>
          <w:p w14:paraId="0CCEBB66" w14:textId="77777777" w:rsidR="00366B9E" w:rsidRDefault="00680167">
            <w:pPr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1F7F27F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01EE60D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主題</w:t>
            </w:r>
          </w:p>
          <w:p w14:paraId="4C6C5A90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名稱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3DB17FB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8000"/>
              </w:rPr>
              <w:t>調整後學習重點</w:t>
            </w:r>
            <w:r>
              <w:rPr>
                <w:rFonts w:ascii="標楷體" w:eastAsia="標楷體" w:hAnsi="標楷體" w:cs="標楷體"/>
                <w:b/>
                <w:color w:val="008000"/>
              </w:rPr>
              <w:br/>
              <w:t>(</w:t>
            </w:r>
            <w:r>
              <w:rPr>
                <w:rFonts w:ascii="標楷體" w:eastAsia="標楷體" w:hAnsi="標楷體" w:cs="標楷體"/>
                <w:b/>
                <w:color w:val="008000"/>
              </w:rPr>
              <w:t>含學習表現、學習內容</w:t>
            </w:r>
            <w:r>
              <w:rPr>
                <w:rFonts w:ascii="標楷體" w:eastAsia="標楷體" w:hAnsi="標楷體" w:cs="標楷體"/>
                <w:b/>
                <w:color w:val="008000"/>
              </w:rPr>
              <w:t>)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3733F7F0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FBB807C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相對應</w:t>
            </w:r>
          </w:p>
          <w:p w14:paraId="373D0E22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核心素養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C53F635" w14:textId="77777777" w:rsidR="00366B9E" w:rsidRDefault="00680167">
            <w:pPr>
              <w:jc w:val="center"/>
              <w:rPr>
                <w:b/>
                <w:color w:val="FF0000"/>
              </w:rPr>
            </w:pPr>
            <w:sdt>
              <w:sdtPr>
                <w:tag w:val="goog_rdk_4"/>
                <w:id w:val="-733162774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FF0000"/>
                  </w:rPr>
                  <w:t>議題</w:t>
                </w:r>
              </w:sdtContent>
            </w:sdt>
          </w:p>
          <w:p w14:paraId="7C193082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sdt>
              <w:sdtPr>
                <w:tag w:val="goog_rdk_5"/>
                <w:id w:val="-1296365358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FF0000"/>
                  </w:rPr>
                  <w:t>融入</w:t>
                </w:r>
              </w:sdtContent>
            </w:sdt>
          </w:p>
        </w:tc>
        <w:tc>
          <w:tcPr>
            <w:tcW w:w="1559" w:type="dxa"/>
            <w:shd w:val="clear" w:color="auto" w:fill="D9D9D9"/>
            <w:vAlign w:val="center"/>
          </w:tcPr>
          <w:p w14:paraId="6D66E296" w14:textId="77777777" w:rsidR="00366B9E" w:rsidRDefault="00680167">
            <w:pPr>
              <w:jc w:val="center"/>
              <w:rPr>
                <w:b/>
                <w:color w:val="008000"/>
              </w:rPr>
            </w:pPr>
            <w:sdt>
              <w:sdtPr>
                <w:tag w:val="goog_rdk_6"/>
                <w:id w:val="-1437825641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8000"/>
                  </w:rPr>
                  <w:t>特殊需求</w:t>
                </w:r>
              </w:sdtContent>
            </w:sdt>
          </w:p>
          <w:p w14:paraId="1F0F7BF8" w14:textId="77777777" w:rsidR="00366B9E" w:rsidRDefault="00680167">
            <w:pPr>
              <w:jc w:val="center"/>
              <w:rPr>
                <w:b/>
                <w:color w:val="FF0000"/>
              </w:rPr>
            </w:pPr>
            <w:sdt>
              <w:sdtPr>
                <w:tag w:val="goog_rdk_7"/>
                <w:id w:val="1101151596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8000"/>
                  </w:rPr>
                  <w:t>領域融入</w:t>
                </w:r>
              </w:sdtContent>
            </w:sdt>
          </w:p>
        </w:tc>
      </w:tr>
      <w:tr w:rsidR="00366B9E" w:rsidRPr="005E5066" w14:paraId="1A0A00D9" w14:textId="77777777">
        <w:trPr>
          <w:trHeight w:val="3403"/>
        </w:trPr>
        <w:tc>
          <w:tcPr>
            <w:tcW w:w="416" w:type="dxa"/>
            <w:vAlign w:val="center"/>
          </w:tcPr>
          <w:p w14:paraId="7DE41694" w14:textId="77777777" w:rsidR="00366B9E" w:rsidRDefault="00680167">
            <w:pPr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</w:rPr>
              <w:t>一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134" w:type="dxa"/>
            <w:vAlign w:val="center"/>
          </w:tcPr>
          <w:p w14:paraId="32433A0E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113/2/12</w:t>
            </w:r>
          </w:p>
          <w:p w14:paraId="58170287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|</w:t>
            </w:r>
          </w:p>
          <w:p w14:paraId="05C8CDE9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113/4/19</w:t>
            </w:r>
          </w:p>
        </w:tc>
        <w:tc>
          <w:tcPr>
            <w:tcW w:w="1559" w:type="dxa"/>
            <w:vAlign w:val="center"/>
          </w:tcPr>
          <w:p w14:paraId="078BBEBA" w14:textId="77777777" w:rsidR="00C07530" w:rsidRDefault="0068016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 xml:space="preserve">  </w:t>
            </w:r>
          </w:p>
          <w:p w14:paraId="03902775" w14:textId="4C26CCCD" w:rsidR="00366B9E" w:rsidRDefault="0068016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彩色的世界</w:t>
            </w:r>
          </w:p>
          <w:p w14:paraId="4C4675BD" w14:textId="77777777" w:rsidR="00366B9E" w:rsidRDefault="00366B9E">
            <w:pPr>
              <w:jc w:val="center"/>
              <w:rPr>
                <w:rFonts w:ascii="標楷體" w:eastAsia="標楷體" w:hAnsi="標楷體" w:cs="標楷體"/>
              </w:rPr>
            </w:pPr>
          </w:p>
          <w:p w14:paraId="561E0FBE" w14:textId="77777777" w:rsidR="00C07530" w:rsidRDefault="0068016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>
              <w:rPr>
                <w:rFonts w:ascii="標楷體" w:eastAsia="標楷體" w:hAnsi="標楷體" w:cs="標楷體"/>
              </w:rPr>
              <w:t xml:space="preserve">  </w:t>
            </w:r>
          </w:p>
          <w:p w14:paraId="461FC361" w14:textId="1720886A" w:rsidR="00366B9E" w:rsidRDefault="0068016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有你真好</w:t>
            </w:r>
          </w:p>
          <w:p w14:paraId="4B973369" w14:textId="77777777" w:rsidR="00366B9E" w:rsidRDefault="00366B9E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410" w:type="dxa"/>
            <w:vAlign w:val="center"/>
          </w:tcPr>
          <w:p w14:paraId="029C0E74" w14:textId="77777777" w:rsidR="00366B9E" w:rsidRPr="005E5066" w:rsidRDefault="00680167">
            <w:pPr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學習表現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:</w:t>
            </w:r>
          </w:p>
          <w:p w14:paraId="37E31A4F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1-I-1 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養成專心聆聽的習慣，尊重對方的發言。</w:t>
            </w:r>
          </w:p>
          <w:p w14:paraId="1E751BF3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1-I-2 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能學習聆聽不同的媒材，說出聆聽的內容。</w:t>
            </w:r>
          </w:p>
          <w:p w14:paraId="0DBDFC31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2-Ⅰ-1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以正確發音說出語意完整的話。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4C809F25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2-Ⅰ-3-1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與他人交談時，能適當的提問。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7D6622E2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2-Ⅰ-3-2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與他人交談時，能合宜的回答。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52552D24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2-Ⅰ-3-3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與他人交談時，能分享想法。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28B18D6E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3-Ⅰ-2</w:t>
            </w:r>
            <w:r w:rsidRPr="005E5066">
              <w:rPr>
                <w:rFonts w:ascii="標楷體" w:eastAsia="標楷體" w:hAnsi="標楷體" w:cs="標楷體"/>
                <w:color w:val="000000"/>
              </w:rPr>
              <w:t>運用注音符號輔助識字，也能利用國字鞏固注音符號的學習。</w:t>
            </w:r>
          </w:p>
          <w:p w14:paraId="3E8B7626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3-Ⅰ-2</w:t>
            </w:r>
            <w:r w:rsidRPr="005E5066">
              <w:rPr>
                <w:rFonts w:ascii="標楷體" w:eastAsia="標楷體" w:hAnsi="標楷體" w:cs="標楷體"/>
                <w:color w:val="000000"/>
              </w:rPr>
              <w:t>運用注音符號輔助識字，也能利用國字鞏固注音符號的學習。</w:t>
            </w:r>
          </w:p>
          <w:p w14:paraId="07406AB2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4-Ⅰ-1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認識常用國字</w:t>
            </w:r>
            <w:r w:rsidRPr="005E5066">
              <w:rPr>
                <w:rFonts w:ascii="標楷體" w:eastAsia="標楷體" w:hAnsi="標楷體" w:cs="標楷體"/>
                <w:color w:val="000000"/>
              </w:rPr>
              <w:t>700~1,000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字，以書寫或運用各種數位化工具的方式使用</w:t>
            </w:r>
            <w:r w:rsidRPr="005E5066">
              <w:rPr>
                <w:rFonts w:ascii="標楷體" w:eastAsia="標楷體" w:hAnsi="標楷體" w:cs="標楷體"/>
                <w:color w:val="000000"/>
              </w:rPr>
              <w:t>400~700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字。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 xml:space="preserve"> 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4D49EECD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4-Ⅰ-2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利用部件、部首或簡單造字原理，輔助識字。</w:t>
            </w:r>
          </w:p>
          <w:p w14:paraId="285B1AE5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4-Ⅰ-4</w:t>
            </w:r>
            <w:r w:rsidRPr="005E5066">
              <w:rPr>
                <w:rFonts w:ascii="標楷體" w:eastAsia="標楷體" w:hAnsi="標楷體" w:cs="標楷體"/>
                <w:color w:val="000000"/>
              </w:rPr>
              <w:t>養成良好的書寫姿勢，並保持整潔的書寫習慣。</w:t>
            </w:r>
          </w:p>
          <w:p w14:paraId="4A2396A9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5-Ⅰ-1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以適切的速率正確地朗讀文本。</w:t>
            </w:r>
          </w:p>
          <w:p w14:paraId="5257B892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5-Ⅰ-6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利用圖像、故事結構等策略，協助文本的理解與內容重述。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0A509774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6-Ⅰ-3-1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寫出語意完整的句子。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50CEEB85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特社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3-I-1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在課堂中持續傾聽他人說話。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14:paraId="2D2E37DE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特社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3-I-2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依指示完成簡單的工作。</w:t>
            </w:r>
          </w:p>
          <w:p w14:paraId="6121FE5D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1-Ⅰ-1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注意環境中的訊息。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14:paraId="702810E5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2-Ⅰ-1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遵守學習規範。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14:paraId="4C1D1C99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4-Ⅰ-1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在提醒下依時限完成作業或考試。</w:t>
            </w:r>
          </w:p>
          <w:p w14:paraId="13DEF9B8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學習內容</w:t>
            </w:r>
            <w:r w:rsidRPr="005E5066">
              <w:rPr>
                <w:rFonts w:ascii="標楷體" w:eastAsia="標楷體" w:hAnsi="標楷體" w:cs="標楷體"/>
                <w:color w:val="000000"/>
              </w:rPr>
              <w:t>:</w:t>
            </w:r>
          </w:p>
          <w:p w14:paraId="6C1EBD0A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Ab-Ⅰ-1 700~1,000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個常用字的字形、字音和字義。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7247277C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Ab-Ⅰ-3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常用字筆</w:t>
            </w:r>
            <w:r w:rsidRPr="005E5066">
              <w:rPr>
                <w:rFonts w:ascii="標楷體" w:eastAsia="標楷體" w:hAnsi="標楷體" w:cs="標楷體"/>
                <w:color w:val="000000"/>
              </w:rPr>
              <w:t>畫及部件的空間結構。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2EC2ADD1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Ab-Ⅰ-5 1,000~1,500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個常用語詞的認念。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7D9308CF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Ba-Ⅰ-1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順敘法。</w:t>
            </w:r>
          </w:p>
          <w:p w14:paraId="0CC5DDE5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Ca-Ⅰ-1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各類文本與日常生活相關的文化內涵。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1DDE54DD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Cb-Ⅰ-1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各類文本中的親屬關係、道德倫理、儀式風俗等文化內涵。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756A5E60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特社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C-Ⅰ-1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學校規則的認識與遵守。</w:t>
            </w:r>
          </w:p>
          <w:p w14:paraId="0CB37CA5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A-Ⅰ-1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注意環境中的訊息。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14:paraId="5CC16B7B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B-Ⅰ-1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學習規範和行為。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14:paraId="0345279A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D-Ⅰ-1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考試或作業的指導語。</w:t>
            </w:r>
          </w:p>
        </w:tc>
        <w:tc>
          <w:tcPr>
            <w:tcW w:w="708" w:type="dxa"/>
            <w:vAlign w:val="center"/>
          </w:tcPr>
          <w:p w14:paraId="0F0CF13A" w14:textId="77777777" w:rsidR="00366B9E" w:rsidRPr="005E5066" w:rsidRDefault="00680167">
            <w:pPr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lastRenderedPageBreak/>
              <w:t>口頭評量</w:t>
            </w:r>
          </w:p>
          <w:p w14:paraId="7E8EECF9" w14:textId="77777777" w:rsidR="00366B9E" w:rsidRPr="005E5066" w:rsidRDefault="00366B9E">
            <w:pPr>
              <w:rPr>
                <w:rFonts w:ascii="標楷體" w:eastAsia="標楷體" w:hAnsi="標楷體" w:cs="標楷體"/>
              </w:rPr>
            </w:pPr>
          </w:p>
          <w:p w14:paraId="4C26186C" w14:textId="77777777" w:rsidR="00366B9E" w:rsidRPr="005E5066" w:rsidRDefault="00680167">
            <w:pPr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t>實作評量</w:t>
            </w:r>
          </w:p>
          <w:p w14:paraId="6C83CCC3" w14:textId="77777777" w:rsidR="00366B9E" w:rsidRPr="005E5066" w:rsidRDefault="00366B9E">
            <w:pPr>
              <w:rPr>
                <w:rFonts w:ascii="標楷體" w:eastAsia="標楷體" w:hAnsi="標楷體" w:cs="標楷體"/>
              </w:rPr>
            </w:pPr>
          </w:p>
          <w:p w14:paraId="17533367" w14:textId="77777777" w:rsidR="00366B9E" w:rsidRPr="005E5066" w:rsidRDefault="00680167">
            <w:pPr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t>觀察評量</w:t>
            </w:r>
          </w:p>
          <w:p w14:paraId="6DE7B2E2" w14:textId="77777777" w:rsidR="00366B9E" w:rsidRPr="005E5066" w:rsidRDefault="00366B9E">
            <w:pPr>
              <w:rPr>
                <w:rFonts w:ascii="標楷體" w:eastAsia="標楷體" w:hAnsi="標楷體" w:cs="標楷體"/>
              </w:rPr>
            </w:pPr>
          </w:p>
          <w:p w14:paraId="6CC67857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18" w:type="dxa"/>
            <w:vAlign w:val="center"/>
          </w:tcPr>
          <w:p w14:paraId="1503A5B5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-E-A1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br/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-E-A2</w:t>
            </w:r>
          </w:p>
          <w:p w14:paraId="47F8CD39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-E-B1</w:t>
            </w:r>
          </w:p>
          <w:p w14:paraId="2EE5CD96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-E-C1</w:t>
            </w:r>
          </w:p>
          <w:p w14:paraId="410CD114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-E-C2</w:t>
            </w:r>
          </w:p>
          <w:p w14:paraId="23BDC116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-E-C3</w:t>
            </w:r>
          </w:p>
        </w:tc>
        <w:tc>
          <w:tcPr>
            <w:tcW w:w="992" w:type="dxa"/>
            <w:vAlign w:val="center"/>
          </w:tcPr>
          <w:p w14:paraId="41A53425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t>安全</w:t>
            </w:r>
          </w:p>
          <w:p w14:paraId="79CE5065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t>教育</w:t>
            </w:r>
          </w:p>
          <w:p w14:paraId="7AEF348A" w14:textId="77777777" w:rsidR="00366B9E" w:rsidRPr="005E5066" w:rsidRDefault="00366B9E">
            <w:pPr>
              <w:jc w:val="center"/>
              <w:rPr>
                <w:rFonts w:ascii="標楷體" w:eastAsia="標楷體" w:hAnsi="標楷體" w:cs="標楷體"/>
              </w:rPr>
            </w:pPr>
          </w:p>
          <w:p w14:paraId="45BF8A18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t>戶外</w:t>
            </w:r>
          </w:p>
          <w:p w14:paraId="60218D37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t>教育</w:t>
            </w:r>
          </w:p>
        </w:tc>
        <w:tc>
          <w:tcPr>
            <w:tcW w:w="1559" w:type="dxa"/>
            <w:vAlign w:val="center"/>
          </w:tcPr>
          <w:p w14:paraId="18365A44" w14:textId="77777777" w:rsidR="00C07530" w:rsidRPr="005E5066" w:rsidRDefault="00680167">
            <w:pPr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生活管理</w:t>
            </w:r>
          </w:p>
          <w:p w14:paraId="2488AFC9" w14:textId="77777777" w:rsidR="00C07530" w:rsidRPr="005E5066" w:rsidRDefault="00680167">
            <w:pPr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█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社會技巧</w:t>
            </w:r>
          </w:p>
          <w:p w14:paraId="01C2A3C2" w14:textId="77777777" w:rsidR="00C07530" w:rsidRPr="005E5066" w:rsidRDefault="00680167">
            <w:pPr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█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學習策略</w:t>
            </w:r>
          </w:p>
          <w:p w14:paraId="5B2A0C51" w14:textId="77777777" w:rsidR="00C07530" w:rsidRPr="005E5066" w:rsidRDefault="00680167">
            <w:pPr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職業教育</w:t>
            </w:r>
          </w:p>
          <w:p w14:paraId="3E86959F" w14:textId="77777777" w:rsidR="00C07530" w:rsidRPr="005E5066" w:rsidRDefault="00680167">
            <w:pPr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溝通訓練</w:t>
            </w:r>
          </w:p>
          <w:p w14:paraId="0233504D" w14:textId="77276CD1" w:rsidR="00366B9E" w:rsidRPr="005E5066" w:rsidRDefault="00680167">
            <w:pPr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點字</w:t>
            </w:r>
          </w:p>
          <w:p w14:paraId="059C3ADF" w14:textId="77777777" w:rsidR="00366B9E" w:rsidRPr="005E5066" w:rsidRDefault="00680167">
            <w:pPr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定向行動</w:t>
            </w:r>
          </w:p>
          <w:p w14:paraId="558B2686" w14:textId="77777777" w:rsidR="00366B9E" w:rsidRPr="005E5066" w:rsidRDefault="00680167">
            <w:pPr>
              <w:ind w:left="216" w:hanging="216"/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功能性動作訓練</w:t>
            </w:r>
          </w:p>
          <w:p w14:paraId="5651C546" w14:textId="77777777" w:rsidR="00366B9E" w:rsidRPr="005E5066" w:rsidRDefault="00680167">
            <w:pPr>
              <w:ind w:left="216" w:hanging="216"/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輔助科技應用</w:t>
            </w:r>
          </w:p>
        </w:tc>
      </w:tr>
      <w:tr w:rsidR="00366B9E" w:rsidRPr="005E5066" w14:paraId="06C98831" w14:textId="77777777">
        <w:trPr>
          <w:trHeight w:val="341"/>
        </w:trPr>
        <w:tc>
          <w:tcPr>
            <w:tcW w:w="10196" w:type="dxa"/>
            <w:gridSpan w:val="8"/>
            <w:vAlign w:val="center"/>
          </w:tcPr>
          <w:p w14:paraId="0CCF4653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第一次定期評量</w:t>
            </w:r>
          </w:p>
        </w:tc>
      </w:tr>
      <w:tr w:rsidR="00366B9E" w:rsidRPr="005E5066" w14:paraId="542D4A4A" w14:textId="77777777">
        <w:trPr>
          <w:trHeight w:val="2941"/>
        </w:trPr>
        <w:tc>
          <w:tcPr>
            <w:tcW w:w="416" w:type="dxa"/>
            <w:vAlign w:val="center"/>
          </w:tcPr>
          <w:p w14:paraId="7C7A6F74" w14:textId="77777777" w:rsidR="00366B9E" w:rsidRDefault="00680167">
            <w:pPr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>二十</w:t>
            </w:r>
          </w:p>
        </w:tc>
        <w:tc>
          <w:tcPr>
            <w:tcW w:w="1134" w:type="dxa"/>
            <w:vAlign w:val="center"/>
          </w:tcPr>
          <w:p w14:paraId="0012A311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113/4/22</w:t>
            </w:r>
          </w:p>
          <w:p w14:paraId="66066245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|</w:t>
            </w:r>
          </w:p>
          <w:p w14:paraId="1DF4D985" w14:textId="77777777" w:rsidR="00366B9E" w:rsidRDefault="006801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113/6/28</w:t>
            </w:r>
          </w:p>
        </w:tc>
        <w:tc>
          <w:tcPr>
            <w:tcW w:w="1559" w:type="dxa"/>
            <w:vAlign w:val="center"/>
          </w:tcPr>
          <w:p w14:paraId="2D4B5EFC" w14:textId="77777777" w:rsidR="00C07530" w:rsidRDefault="0068016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 xml:space="preserve">  </w:t>
            </w:r>
          </w:p>
          <w:p w14:paraId="55498C5F" w14:textId="4236042F" w:rsidR="00366B9E" w:rsidRDefault="0068016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故事妙妙屋</w:t>
            </w:r>
          </w:p>
          <w:p w14:paraId="019AF62D" w14:textId="77777777" w:rsidR="00366B9E" w:rsidRDefault="00366B9E">
            <w:pPr>
              <w:jc w:val="both"/>
              <w:rPr>
                <w:rFonts w:ascii="標楷體" w:eastAsia="標楷體" w:hAnsi="標楷體" w:cs="標楷體"/>
              </w:rPr>
            </w:pPr>
          </w:p>
          <w:p w14:paraId="30E2D1C6" w14:textId="77777777" w:rsidR="00366B9E" w:rsidRDefault="00366B9E">
            <w:pPr>
              <w:jc w:val="both"/>
              <w:rPr>
                <w:rFonts w:ascii="標楷體" w:eastAsia="標楷體" w:hAnsi="標楷體" w:cs="標楷體"/>
              </w:rPr>
            </w:pPr>
          </w:p>
          <w:p w14:paraId="537F9FBE" w14:textId="77777777" w:rsidR="00C07530" w:rsidRDefault="0068016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>
              <w:rPr>
                <w:rFonts w:ascii="標楷體" w:eastAsia="標楷體" w:hAnsi="標楷體" w:cs="標楷體"/>
              </w:rPr>
              <w:t xml:space="preserve">  </w:t>
            </w:r>
          </w:p>
          <w:p w14:paraId="08965FF7" w14:textId="3F87B034" w:rsidR="00366B9E" w:rsidRDefault="0068016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閱讀樂趣多</w:t>
            </w:r>
          </w:p>
          <w:p w14:paraId="0BEC4D34" w14:textId="77777777" w:rsidR="00366B9E" w:rsidRDefault="00366B9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vAlign w:val="center"/>
          </w:tcPr>
          <w:p w14:paraId="035A8425" w14:textId="77777777" w:rsidR="00366B9E" w:rsidRPr="005E5066" w:rsidRDefault="00680167">
            <w:pPr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學習表現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:</w:t>
            </w:r>
          </w:p>
          <w:p w14:paraId="428C3CC5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1-I-1 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養成專心聆聽的習慣，尊重對方的發言。</w:t>
            </w:r>
          </w:p>
          <w:p w14:paraId="1904320A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1-I-2 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能學習聆聽不同的媒材，說出聆聽的內容。</w:t>
            </w:r>
          </w:p>
          <w:p w14:paraId="51006AF8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2-Ⅰ-1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以正確發音說出語意完整的話。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181494EC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2-Ⅰ-3-1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與他人交談時，能適當的提問。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68A1D9A1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2-Ⅰ-3-2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與他人交談時，能合宜的回答。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2426E2A9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2-Ⅰ-3-3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與他人交談時，能分享想法。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02D239D3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lastRenderedPageBreak/>
              <w:t>3-Ⅰ-2</w:t>
            </w:r>
            <w:r w:rsidRPr="005E5066">
              <w:rPr>
                <w:rFonts w:ascii="標楷體" w:eastAsia="標楷體" w:hAnsi="標楷體" w:cs="標楷體"/>
                <w:color w:val="000000"/>
              </w:rPr>
              <w:t>運用注音符號輔助識字，也能利用國字鞏固注音符號的學習。</w:t>
            </w:r>
          </w:p>
          <w:p w14:paraId="020DBC90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4-Ⅰ-1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認識常用國字</w:t>
            </w:r>
            <w:r w:rsidRPr="005E5066">
              <w:rPr>
                <w:rFonts w:ascii="標楷體" w:eastAsia="標楷體" w:hAnsi="標楷體" w:cs="標楷體"/>
                <w:color w:val="000000"/>
              </w:rPr>
              <w:t>700~1,000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字，以書寫或運用各種數位化工具的方式使用</w:t>
            </w:r>
            <w:r w:rsidRPr="005E5066">
              <w:rPr>
                <w:rFonts w:ascii="標楷體" w:eastAsia="標楷體" w:hAnsi="標楷體" w:cs="標楷體"/>
                <w:color w:val="000000"/>
              </w:rPr>
              <w:t>400~700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字。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 xml:space="preserve"> 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6407827A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4-Ⅰ-2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利用部件、部首或簡單造字原理，輔助識字。</w:t>
            </w:r>
          </w:p>
          <w:p w14:paraId="0F257BEF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4-Ⅰ-4</w:t>
            </w:r>
            <w:r w:rsidRPr="005E5066">
              <w:rPr>
                <w:rFonts w:ascii="標楷體" w:eastAsia="標楷體" w:hAnsi="標楷體" w:cs="標楷體"/>
                <w:color w:val="000000"/>
              </w:rPr>
              <w:t>養成良好的書寫姿勢，並保持整潔的書寫習慣。</w:t>
            </w:r>
          </w:p>
          <w:p w14:paraId="2C1042BD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5-Ⅰ-1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以適切的速率正確地朗讀文本。</w:t>
            </w:r>
          </w:p>
          <w:p w14:paraId="06DD0802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5-Ⅰ-6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利用圖像、故事結構等策略，協助文本的理解與內容重述。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6888E2CE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6-Ⅰ-3-1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寫出語意完整的句子。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4E9C5D6D" w14:textId="77777777" w:rsidR="005E5066" w:rsidRPr="005E5066" w:rsidRDefault="005E5066" w:rsidP="005E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特社3-I-1 在課堂中持續傾聽他人說話。 </w:t>
            </w:r>
          </w:p>
          <w:p w14:paraId="5FB8F30A" w14:textId="77777777" w:rsidR="005E5066" w:rsidRPr="005E5066" w:rsidRDefault="005E5066" w:rsidP="005E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特社3-I-2 依指示完成簡單的工作。</w:t>
            </w:r>
          </w:p>
          <w:p w14:paraId="5550BBAB" w14:textId="77777777" w:rsidR="005E5066" w:rsidRPr="005E5066" w:rsidRDefault="005E5066" w:rsidP="005E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特學1-Ⅰ-1 注意環境中的訊息。 </w:t>
            </w:r>
          </w:p>
          <w:p w14:paraId="153C84B0" w14:textId="77777777" w:rsidR="005E5066" w:rsidRPr="005E5066" w:rsidRDefault="005E5066" w:rsidP="005E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特學2-Ⅰ-1 遵守學習規範。 </w:t>
            </w:r>
          </w:p>
          <w:p w14:paraId="4DBB0730" w14:textId="77777777" w:rsidR="005E5066" w:rsidRPr="005E5066" w:rsidRDefault="005E5066" w:rsidP="005E5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特學4-Ⅰ-1 在提醒下依時限完成作業或考試。</w:t>
            </w:r>
          </w:p>
          <w:p w14:paraId="59364BE1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學習內容</w:t>
            </w:r>
            <w:r w:rsidRPr="005E5066">
              <w:rPr>
                <w:rFonts w:ascii="標楷體" w:eastAsia="標楷體" w:hAnsi="標楷體" w:cs="標楷體"/>
                <w:color w:val="000000"/>
              </w:rPr>
              <w:t>:</w:t>
            </w:r>
          </w:p>
          <w:p w14:paraId="1309EA35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Ab-Ⅰ-1 700~1,000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個常用字的字形、字音和字義。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7E6AA334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Ab-Ⅰ-3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常用字筆畫及部件的空間結構。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5C040BAF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Ab-Ⅰ-5 1,000~1,500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個常用語詞的認念。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>(</w:t>
            </w:r>
            <w:r w:rsidRPr="005E5066">
              <w:rPr>
                <w:rFonts w:ascii="標楷體" w:eastAsia="標楷體" w:hAnsi="標楷體" w:cs="標楷體"/>
                <w:color w:val="000000"/>
              </w:rPr>
              <w:t>調</w:t>
            </w:r>
            <w:r w:rsidRPr="005E5066"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224113EA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Ba-Ⅰ-1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順敘法。</w:t>
            </w:r>
          </w:p>
          <w:p w14:paraId="35A5BB98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Ca-Ⅰ-1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各類文本與日常生活相關的文化內涵。</w:t>
            </w:r>
            <w:r w:rsidRPr="005E5066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321A89EA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color w:val="000000"/>
              </w:rPr>
              <w:t>Cb-Ⅰ-1</w:t>
            </w:r>
            <w:r w:rsidRPr="005E5066">
              <w:rPr>
                <w:rFonts w:ascii="標楷體" w:eastAsia="標楷體" w:hAnsi="標楷體" w:cs="標楷體"/>
                <w:color w:val="000000"/>
              </w:rPr>
              <w:t>各類文本中的親屬關係、道德倫理、儀式風俗等文化內涵。</w:t>
            </w:r>
          </w:p>
          <w:p w14:paraId="3F29ABBA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特社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C-Ⅰ-1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學校規則的認識與遵守。</w:t>
            </w:r>
          </w:p>
          <w:p w14:paraId="3CADD09E" w14:textId="66A5EDD2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A-Ⅰ-1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注意環境中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的訊息。</w:t>
            </w:r>
            <w:bookmarkStart w:id="0" w:name="_GoBack"/>
            <w:bookmarkEnd w:id="0"/>
          </w:p>
          <w:p w14:paraId="73291343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B-Ⅰ-1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學習規範和行為。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14:paraId="09D4F7B1" w14:textId="77777777" w:rsidR="00366B9E" w:rsidRPr="005E5066" w:rsidRDefault="00680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5E5066">
              <w:rPr>
                <w:rFonts w:ascii="標楷體" w:eastAsia="標楷體" w:hAnsi="標楷體" w:cs="標楷體"/>
                <w:b/>
                <w:color w:val="000000"/>
              </w:rPr>
              <w:t>特學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 xml:space="preserve">D-Ⅰ-1 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t>考試或作業的指導語。</w:t>
            </w:r>
          </w:p>
        </w:tc>
        <w:tc>
          <w:tcPr>
            <w:tcW w:w="708" w:type="dxa"/>
            <w:vAlign w:val="center"/>
          </w:tcPr>
          <w:p w14:paraId="4A2EE8A3" w14:textId="77777777" w:rsidR="00366B9E" w:rsidRPr="005E5066" w:rsidRDefault="00680167">
            <w:pPr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lastRenderedPageBreak/>
              <w:t>口頭評量</w:t>
            </w:r>
          </w:p>
          <w:p w14:paraId="049F9CEB" w14:textId="77777777" w:rsidR="00366B9E" w:rsidRPr="005E5066" w:rsidRDefault="00366B9E">
            <w:pPr>
              <w:rPr>
                <w:rFonts w:ascii="標楷體" w:eastAsia="標楷體" w:hAnsi="標楷體" w:cs="標楷體"/>
              </w:rPr>
            </w:pPr>
          </w:p>
          <w:p w14:paraId="7A53A5D4" w14:textId="77777777" w:rsidR="00366B9E" w:rsidRPr="005E5066" w:rsidRDefault="00680167">
            <w:pPr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t>實作評量</w:t>
            </w:r>
          </w:p>
          <w:p w14:paraId="760DBAA3" w14:textId="77777777" w:rsidR="00366B9E" w:rsidRPr="005E5066" w:rsidRDefault="00366B9E">
            <w:pPr>
              <w:rPr>
                <w:rFonts w:ascii="標楷體" w:eastAsia="標楷體" w:hAnsi="標楷體" w:cs="標楷體"/>
              </w:rPr>
            </w:pPr>
          </w:p>
          <w:p w14:paraId="07BDEC8A" w14:textId="77777777" w:rsidR="00366B9E" w:rsidRPr="005E5066" w:rsidRDefault="00680167">
            <w:pPr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t>觀察評量</w:t>
            </w:r>
          </w:p>
          <w:p w14:paraId="1C281E36" w14:textId="77777777" w:rsidR="00366B9E" w:rsidRPr="005E5066" w:rsidRDefault="00366B9E">
            <w:pPr>
              <w:rPr>
                <w:rFonts w:ascii="標楷體" w:eastAsia="標楷體" w:hAnsi="標楷體" w:cs="標楷體"/>
              </w:rPr>
            </w:pPr>
          </w:p>
          <w:p w14:paraId="4A1BBA4F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18" w:type="dxa"/>
            <w:vAlign w:val="center"/>
          </w:tcPr>
          <w:p w14:paraId="24C7477C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-E-A1</w:t>
            </w:r>
            <w:r w:rsidRPr="005E5066">
              <w:rPr>
                <w:rFonts w:ascii="標楷體" w:eastAsia="標楷體" w:hAnsi="標楷體" w:cs="標楷體"/>
                <w:b/>
                <w:color w:val="000000"/>
              </w:rPr>
              <w:br/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-E-A2</w:t>
            </w:r>
          </w:p>
          <w:p w14:paraId="0C0E3146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-E-B1</w:t>
            </w:r>
          </w:p>
          <w:p w14:paraId="1784FA03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-E-C1</w:t>
            </w:r>
          </w:p>
          <w:p w14:paraId="637805AD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-E-C2</w:t>
            </w:r>
          </w:p>
          <w:p w14:paraId="0E7EADB8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國</w:t>
            </w:r>
            <w:r w:rsidRPr="005E5066">
              <w:rPr>
                <w:rFonts w:ascii="標楷體" w:eastAsia="標楷體" w:hAnsi="標楷體" w:cs="標楷體"/>
                <w:color w:val="000000"/>
                <w:highlight w:val="white"/>
              </w:rPr>
              <w:t>-E-C3</w:t>
            </w:r>
          </w:p>
        </w:tc>
        <w:tc>
          <w:tcPr>
            <w:tcW w:w="992" w:type="dxa"/>
            <w:vAlign w:val="center"/>
          </w:tcPr>
          <w:p w14:paraId="2CDB2697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t>安全</w:t>
            </w:r>
          </w:p>
          <w:p w14:paraId="6E6431EA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t>教育</w:t>
            </w:r>
          </w:p>
          <w:p w14:paraId="14DBCDA7" w14:textId="77777777" w:rsidR="00366B9E" w:rsidRPr="005E5066" w:rsidRDefault="00366B9E">
            <w:pPr>
              <w:jc w:val="center"/>
              <w:rPr>
                <w:rFonts w:ascii="標楷體" w:eastAsia="標楷體" w:hAnsi="標楷體" w:cs="標楷體"/>
              </w:rPr>
            </w:pPr>
          </w:p>
          <w:p w14:paraId="4F6D4C05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t>閱讀</w:t>
            </w:r>
          </w:p>
          <w:p w14:paraId="2F0A392E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</w:rPr>
              <w:t>素養</w:t>
            </w:r>
          </w:p>
        </w:tc>
        <w:tc>
          <w:tcPr>
            <w:tcW w:w="1559" w:type="dxa"/>
            <w:vAlign w:val="center"/>
          </w:tcPr>
          <w:p w14:paraId="1A180BD3" w14:textId="77777777" w:rsidR="00C07530" w:rsidRPr="005E5066" w:rsidRDefault="00680167">
            <w:pPr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生活管理</w:t>
            </w:r>
          </w:p>
          <w:p w14:paraId="00686FE3" w14:textId="77777777" w:rsidR="00C07530" w:rsidRPr="005E5066" w:rsidRDefault="00680167">
            <w:pPr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█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社會技巧</w:t>
            </w:r>
          </w:p>
          <w:p w14:paraId="293F7A77" w14:textId="77777777" w:rsidR="00C07530" w:rsidRPr="005E5066" w:rsidRDefault="00680167">
            <w:pPr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█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學習策略</w:t>
            </w:r>
          </w:p>
          <w:p w14:paraId="45F8C52A" w14:textId="77777777" w:rsidR="00C07530" w:rsidRPr="005E5066" w:rsidRDefault="00680167">
            <w:pPr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職業教育</w:t>
            </w:r>
          </w:p>
          <w:p w14:paraId="5C6C4F96" w14:textId="77777777" w:rsidR="00C07530" w:rsidRPr="005E5066" w:rsidRDefault="00680167">
            <w:pPr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溝通訓練</w:t>
            </w:r>
          </w:p>
          <w:p w14:paraId="364059A0" w14:textId="73B0B067" w:rsidR="00366B9E" w:rsidRPr="005E5066" w:rsidRDefault="00680167">
            <w:pPr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點字</w:t>
            </w:r>
          </w:p>
          <w:p w14:paraId="5DBB26A4" w14:textId="77777777" w:rsidR="00366B9E" w:rsidRPr="005E5066" w:rsidRDefault="00680167">
            <w:pPr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定向行動</w:t>
            </w:r>
          </w:p>
          <w:p w14:paraId="6FC64169" w14:textId="77777777" w:rsidR="00366B9E" w:rsidRPr="005E5066" w:rsidRDefault="00680167">
            <w:pPr>
              <w:ind w:left="216" w:hanging="216"/>
              <w:rPr>
                <w:rFonts w:ascii="標楷體" w:eastAsia="標楷體" w:hAnsi="標楷體" w:cs="標楷體"/>
                <w:b/>
                <w:color w:val="339933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功能性動作訓練</w:t>
            </w:r>
          </w:p>
          <w:p w14:paraId="23C83F33" w14:textId="77777777" w:rsidR="00366B9E" w:rsidRPr="005E5066" w:rsidRDefault="00680167">
            <w:pPr>
              <w:jc w:val="center"/>
              <w:rPr>
                <w:rFonts w:ascii="標楷體" w:eastAsia="標楷體" w:hAnsi="標楷體" w:cs="標楷體"/>
              </w:rPr>
            </w:pPr>
            <w:r w:rsidRPr="005E5066">
              <w:rPr>
                <w:rFonts w:ascii="標楷體" w:eastAsia="標楷體" w:hAnsi="標楷體" w:cs="標楷體"/>
                <w:b/>
                <w:color w:val="339933"/>
              </w:rPr>
              <w:t>□</w:t>
            </w:r>
            <w:r w:rsidRPr="005E5066">
              <w:rPr>
                <w:rFonts w:ascii="標楷體" w:eastAsia="標楷體" w:hAnsi="標楷體" w:cs="標楷體"/>
                <w:b/>
                <w:color w:val="339933"/>
              </w:rPr>
              <w:t>輔助科技應用</w:t>
            </w:r>
          </w:p>
        </w:tc>
      </w:tr>
      <w:tr w:rsidR="00366B9E" w14:paraId="3CC2FF5B" w14:textId="77777777">
        <w:trPr>
          <w:trHeight w:val="257"/>
        </w:trPr>
        <w:tc>
          <w:tcPr>
            <w:tcW w:w="10196" w:type="dxa"/>
            <w:gridSpan w:val="8"/>
            <w:vAlign w:val="center"/>
          </w:tcPr>
          <w:p w14:paraId="6887CCA7" w14:textId="77777777" w:rsidR="00366B9E" w:rsidRDefault="0068016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第二次定期評量</w:t>
            </w:r>
          </w:p>
        </w:tc>
      </w:tr>
    </w:tbl>
    <w:p w14:paraId="1FCB13FC" w14:textId="77777777" w:rsidR="00366B9E" w:rsidRDefault="00366B9E">
      <w:pPr>
        <w:widowControl/>
        <w:rPr>
          <w:rFonts w:ascii="標楷體" w:eastAsia="標楷體" w:hAnsi="標楷體" w:cs="標楷體"/>
        </w:rPr>
      </w:pPr>
      <w:bookmarkStart w:id="1" w:name="_heading=h.gjdgxs" w:colFirst="0" w:colLast="0"/>
      <w:bookmarkEnd w:id="1"/>
    </w:p>
    <w:sectPr w:rsidR="00366B9E">
      <w:pgSz w:w="11906" w:h="16838"/>
      <w:pgMar w:top="1440" w:right="992" w:bottom="1440" w:left="107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A000023F" w:usb1="3A4F9C38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9E"/>
    <w:rsid w:val="00366B9E"/>
    <w:rsid w:val="005E5066"/>
    <w:rsid w:val="0065633E"/>
    <w:rsid w:val="00680167"/>
    <w:rsid w:val="00C0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A1D9"/>
  <w15:docId w15:val="{4731F895-B773-4179-92AF-C3342966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D9"/>
    <w:rPr>
      <w:rFonts w:eastAsia="新細明體"/>
    </w:rPr>
  </w:style>
  <w:style w:type="paragraph" w:styleId="1">
    <w:name w:val="heading 1"/>
    <w:basedOn w:val="a"/>
    <w:link w:val="10"/>
    <w:uiPriority w:val="9"/>
    <w:qFormat/>
    <w:rsid w:val="00E412D9"/>
    <w:pPr>
      <w:widowControl/>
      <w:spacing w:before="100" w:beforeAutospacing="1" w:after="100" w:afterAutospacing="1" w:line="0" w:lineRule="atLeast"/>
      <w:jc w:val="center"/>
      <w:outlineLvl w:val="0"/>
    </w:pPr>
    <w:rPr>
      <w:rFonts w:ascii="新細明體" w:eastAsia="標楷體" w:hAnsi="新細明體"/>
      <w:b/>
      <w:bCs/>
      <w:kern w:val="36"/>
      <w:sz w:val="32"/>
      <w:szCs w:val="3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D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E412D9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E412D9"/>
    <w:rPr>
      <w:rFonts w:ascii="新細明體" w:eastAsia="標楷體" w:hAnsi="新細明體" w:cs="Times New Roman"/>
      <w:b/>
      <w:bCs/>
      <w:kern w:val="36"/>
      <w:sz w:val="32"/>
      <w:szCs w:val="38"/>
    </w:rPr>
  </w:style>
  <w:style w:type="character" w:customStyle="1" w:styleId="20">
    <w:name w:val="標題 2 字元"/>
    <w:basedOn w:val="a0"/>
    <w:link w:val="2"/>
    <w:uiPriority w:val="9"/>
    <w:rsid w:val="00E412D9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5">
    <w:name w:val="header"/>
    <w:basedOn w:val="a"/>
    <w:link w:val="a6"/>
    <w:unhideWhenUsed/>
    <w:rsid w:val="00E41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412D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1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12D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unhideWhenUsed/>
    <w:rsid w:val="00E41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rsid w:val="00E412D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E412D9"/>
  </w:style>
  <w:style w:type="character" w:styleId="ab">
    <w:name w:val="Hyperlink"/>
    <w:uiPriority w:val="99"/>
    <w:rsid w:val="00E412D9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E412D9"/>
    <w:pPr>
      <w:ind w:leftChars="200" w:left="480"/>
    </w:pPr>
    <w:rPr>
      <w:rFonts w:ascii="Calibri" w:hAnsi="Calibri"/>
      <w:szCs w:val="22"/>
    </w:rPr>
  </w:style>
  <w:style w:type="table" w:styleId="ae">
    <w:name w:val="Table Grid"/>
    <w:basedOn w:val="a1"/>
    <w:rsid w:val="00E412D9"/>
    <w:rPr>
      <w:rFonts w:ascii="Calibri" w:eastAsia="新細明體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E412D9"/>
    <w:rPr>
      <w:rFonts w:ascii="Calibri" w:eastAsia="新細明體" w:hAnsi="Calibri" w:cs="Times New Roman"/>
    </w:rPr>
  </w:style>
  <w:style w:type="paragraph" w:customStyle="1" w:styleId="11">
    <w:name w:val="清單段落1"/>
    <w:basedOn w:val="a"/>
    <w:link w:val="ListParagraphChar"/>
    <w:uiPriority w:val="34"/>
    <w:qFormat/>
    <w:rsid w:val="00E412D9"/>
    <w:pPr>
      <w:ind w:leftChars="200" w:left="480"/>
    </w:pPr>
    <w:rPr>
      <w:rFonts w:ascii="Calibri" w:hAnsi="Calibri"/>
      <w:szCs w:val="22"/>
    </w:rPr>
  </w:style>
  <w:style w:type="character" w:customStyle="1" w:styleId="ListParagraphChar">
    <w:name w:val="List Paragraph Char"/>
    <w:link w:val="11"/>
    <w:uiPriority w:val="34"/>
    <w:locked/>
    <w:rsid w:val="00E412D9"/>
    <w:rPr>
      <w:rFonts w:ascii="Calibri" w:eastAsia="新細明體" w:hAnsi="Calibri" w:cs="Times New Roman"/>
    </w:rPr>
  </w:style>
  <w:style w:type="character" w:styleId="af">
    <w:name w:val="FollowedHyperlink"/>
    <w:uiPriority w:val="99"/>
    <w:unhideWhenUsed/>
    <w:rsid w:val="00E412D9"/>
    <w:rPr>
      <w:strike w:val="0"/>
      <w:dstrike w:val="0"/>
      <w:color w:val="0000EE"/>
      <w:sz w:val="24"/>
      <w:szCs w:val="24"/>
      <w:u w:val="none"/>
      <w:effect w:val="none"/>
    </w:rPr>
  </w:style>
  <w:style w:type="paragraph" w:styleId="HTML">
    <w:name w:val="HTML Preformatted"/>
    <w:basedOn w:val="a"/>
    <w:link w:val="HTML0"/>
    <w:unhideWhenUsed/>
    <w:rsid w:val="00E412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</w:rPr>
  </w:style>
  <w:style w:type="character" w:customStyle="1" w:styleId="HTML0">
    <w:name w:val="HTML 預設格式 字元"/>
    <w:basedOn w:val="a0"/>
    <w:link w:val="HTML"/>
    <w:rsid w:val="00E412D9"/>
    <w:rPr>
      <w:rFonts w:ascii="細明體" w:eastAsia="細明體" w:hAnsi="細明體" w:cs="Times New Roman"/>
      <w:kern w:val="0"/>
      <w:szCs w:val="24"/>
    </w:rPr>
  </w:style>
  <w:style w:type="paragraph" w:styleId="af0">
    <w:name w:val="annotation text"/>
    <w:basedOn w:val="a"/>
    <w:link w:val="af1"/>
    <w:unhideWhenUsed/>
    <w:rsid w:val="00E412D9"/>
    <w:rPr>
      <w:szCs w:val="20"/>
    </w:rPr>
  </w:style>
  <w:style w:type="character" w:customStyle="1" w:styleId="af1">
    <w:name w:val="註解文字 字元"/>
    <w:basedOn w:val="a0"/>
    <w:link w:val="af0"/>
    <w:rsid w:val="00E412D9"/>
    <w:rPr>
      <w:rFonts w:ascii="Times New Roman" w:eastAsia="新細明體" w:hAnsi="Times New Roman" w:cs="Times New Roman"/>
      <w:szCs w:val="20"/>
    </w:rPr>
  </w:style>
  <w:style w:type="paragraph" w:styleId="af2">
    <w:name w:val="Closing"/>
    <w:basedOn w:val="a"/>
    <w:link w:val="af3"/>
    <w:uiPriority w:val="99"/>
    <w:unhideWhenUsed/>
    <w:rsid w:val="00E412D9"/>
    <w:pPr>
      <w:ind w:leftChars="1800" w:left="100"/>
    </w:pPr>
    <w:rPr>
      <w:rFonts w:ascii="標楷體" w:eastAsia="標楷體" w:hAnsi="標楷體"/>
      <w:color w:val="7030A0"/>
      <w:sz w:val="28"/>
      <w:szCs w:val="28"/>
    </w:rPr>
  </w:style>
  <w:style w:type="character" w:customStyle="1" w:styleId="af3">
    <w:name w:val="結語 字元"/>
    <w:basedOn w:val="a0"/>
    <w:link w:val="af2"/>
    <w:uiPriority w:val="99"/>
    <w:rsid w:val="00E412D9"/>
    <w:rPr>
      <w:rFonts w:ascii="標楷體" w:eastAsia="標楷體" w:hAnsi="標楷體" w:cs="Times New Roman"/>
      <w:color w:val="7030A0"/>
      <w:sz w:val="28"/>
      <w:szCs w:val="28"/>
    </w:rPr>
  </w:style>
  <w:style w:type="paragraph" w:styleId="af4">
    <w:name w:val="Body Text Indent"/>
    <w:basedOn w:val="a"/>
    <w:link w:val="af5"/>
    <w:unhideWhenUsed/>
    <w:rsid w:val="00E412D9"/>
    <w:pPr>
      <w:ind w:left="432" w:hangingChars="180" w:hanging="432"/>
    </w:pPr>
  </w:style>
  <w:style w:type="character" w:customStyle="1" w:styleId="af5">
    <w:name w:val="本文縮排 字元"/>
    <w:basedOn w:val="a0"/>
    <w:link w:val="af4"/>
    <w:rsid w:val="00E412D9"/>
    <w:rPr>
      <w:rFonts w:ascii="Times New Roman" w:eastAsia="新細明體" w:hAnsi="Times New Roman" w:cs="Times New Roman"/>
      <w:szCs w:val="24"/>
    </w:rPr>
  </w:style>
  <w:style w:type="paragraph" w:styleId="af6">
    <w:name w:val="Note Heading"/>
    <w:basedOn w:val="a"/>
    <w:next w:val="a"/>
    <w:link w:val="af7"/>
    <w:unhideWhenUsed/>
    <w:rsid w:val="00E412D9"/>
    <w:pPr>
      <w:jc w:val="center"/>
    </w:pPr>
  </w:style>
  <w:style w:type="character" w:customStyle="1" w:styleId="af7">
    <w:name w:val="註釋標題 字元"/>
    <w:basedOn w:val="a0"/>
    <w:link w:val="af6"/>
    <w:rsid w:val="00E412D9"/>
    <w:rPr>
      <w:rFonts w:ascii="Times New Roman" w:eastAsia="新細明體" w:hAnsi="Times New Roman" w:cs="Times New Roman"/>
      <w:szCs w:val="24"/>
    </w:rPr>
  </w:style>
  <w:style w:type="paragraph" w:styleId="21">
    <w:name w:val="Body Text 2"/>
    <w:basedOn w:val="a"/>
    <w:link w:val="22"/>
    <w:unhideWhenUsed/>
    <w:rsid w:val="00E412D9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E412D9"/>
    <w:rPr>
      <w:rFonts w:ascii="Times New Roman" w:eastAsia="新細明體" w:hAnsi="Times New Roman" w:cs="Times New Roman"/>
      <w:szCs w:val="24"/>
    </w:rPr>
  </w:style>
  <w:style w:type="paragraph" w:styleId="23">
    <w:name w:val="Body Text Indent 2"/>
    <w:basedOn w:val="a"/>
    <w:link w:val="24"/>
    <w:unhideWhenUsed/>
    <w:rsid w:val="00E412D9"/>
    <w:pPr>
      <w:spacing w:after="120" w:line="480" w:lineRule="auto"/>
      <w:ind w:leftChars="200" w:left="480"/>
    </w:pPr>
  </w:style>
  <w:style w:type="character" w:customStyle="1" w:styleId="24">
    <w:name w:val="本文縮排 2 字元"/>
    <w:basedOn w:val="a0"/>
    <w:link w:val="23"/>
    <w:rsid w:val="00E412D9"/>
    <w:rPr>
      <w:rFonts w:ascii="Times New Roman" w:eastAsia="新細明體" w:hAnsi="Times New Roman" w:cs="Times New Roman"/>
      <w:szCs w:val="24"/>
    </w:rPr>
  </w:style>
  <w:style w:type="paragraph" w:styleId="af8">
    <w:name w:val="Plain Text"/>
    <w:basedOn w:val="a"/>
    <w:link w:val="af9"/>
    <w:unhideWhenUsed/>
    <w:rsid w:val="00E412D9"/>
    <w:rPr>
      <w:rFonts w:ascii="細明體" w:eastAsia="細明體" w:hAnsi="Courier New"/>
    </w:rPr>
  </w:style>
  <w:style w:type="character" w:customStyle="1" w:styleId="af9">
    <w:name w:val="純文字 字元"/>
    <w:basedOn w:val="a0"/>
    <w:link w:val="af8"/>
    <w:rsid w:val="00E412D9"/>
    <w:rPr>
      <w:rFonts w:ascii="細明體" w:eastAsia="細明體" w:hAnsi="Courier New" w:cs="Times New Roman"/>
      <w:szCs w:val="24"/>
    </w:rPr>
  </w:style>
  <w:style w:type="paragraph" w:styleId="afa">
    <w:name w:val="annotation subject"/>
    <w:basedOn w:val="af0"/>
    <w:next w:val="af0"/>
    <w:link w:val="afb"/>
    <w:uiPriority w:val="99"/>
    <w:unhideWhenUsed/>
    <w:rsid w:val="00E412D9"/>
    <w:rPr>
      <w:b/>
      <w:bCs/>
      <w:szCs w:val="24"/>
    </w:rPr>
  </w:style>
  <w:style w:type="character" w:customStyle="1" w:styleId="afb">
    <w:name w:val="註解主旨 字元"/>
    <w:basedOn w:val="af1"/>
    <w:link w:val="afa"/>
    <w:uiPriority w:val="99"/>
    <w:rsid w:val="00E412D9"/>
    <w:rPr>
      <w:rFonts w:ascii="Times New Roman" w:eastAsia="新細明體" w:hAnsi="Times New Roman" w:cs="Times New Roman"/>
      <w:b/>
      <w:bCs/>
      <w:szCs w:val="24"/>
    </w:rPr>
  </w:style>
  <w:style w:type="paragraph" w:styleId="afc">
    <w:name w:val="No Spacing"/>
    <w:uiPriority w:val="1"/>
    <w:qFormat/>
    <w:rsid w:val="00E412D9"/>
    <w:rPr>
      <w:rFonts w:eastAsia="新細明體"/>
    </w:rPr>
  </w:style>
  <w:style w:type="paragraph" w:customStyle="1" w:styleId="4123">
    <w:name w:val="4.【教學目標】內文字（1.2.3.）"/>
    <w:basedOn w:val="af8"/>
    <w:rsid w:val="00E412D9"/>
    <w:pPr>
      <w:ind w:left="57" w:right="57"/>
    </w:pPr>
    <w:rPr>
      <w:rFonts w:ascii="新細明體" w:eastAsia="新細明體" w:hAnsi="新細明體"/>
      <w:sz w:val="16"/>
      <w:szCs w:val="20"/>
    </w:rPr>
  </w:style>
  <w:style w:type="paragraph" w:customStyle="1" w:styleId="12">
    <w:name w:val="1."/>
    <w:basedOn w:val="a"/>
    <w:rsid w:val="00E412D9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E412D9"/>
    <w:pPr>
      <w:adjustRightInd w:val="0"/>
      <w:ind w:left="533" w:right="113" w:hanging="476"/>
    </w:pPr>
    <w:rPr>
      <w:rFonts w:ascii="新細明體" w:hAnsi="華康粗圓體"/>
      <w:color w:val="000000"/>
      <w:sz w:val="20"/>
      <w:szCs w:val="20"/>
    </w:rPr>
  </w:style>
  <w:style w:type="paragraph" w:customStyle="1" w:styleId="th">
    <w:name w:val="th"/>
    <w:basedOn w:val="a"/>
    <w:rsid w:val="00E412D9"/>
    <w:pPr>
      <w:widowControl/>
      <w:shd w:val="clear" w:color="auto" w:fill="2862C6"/>
      <w:spacing w:before="100" w:beforeAutospacing="1" w:after="100" w:afterAutospacing="1"/>
    </w:pPr>
    <w:rPr>
      <w:rFonts w:ascii="Verdana" w:hAnsi="Verdana" w:cs="新細明體"/>
      <w:color w:val="FFFFFF"/>
      <w:sz w:val="21"/>
      <w:szCs w:val="21"/>
    </w:rPr>
  </w:style>
  <w:style w:type="paragraph" w:customStyle="1" w:styleId="navth">
    <w:name w:val="navth"/>
    <w:basedOn w:val="a"/>
    <w:rsid w:val="00E412D9"/>
    <w:pPr>
      <w:widowControl/>
      <w:shd w:val="clear" w:color="auto" w:fill="1C3D37"/>
      <w:spacing w:before="100" w:beforeAutospacing="1" w:after="100" w:afterAutospacing="1"/>
    </w:pPr>
    <w:rPr>
      <w:rFonts w:ascii="Verdana" w:hAnsi="Verdana" w:cs="新細明體"/>
      <w:color w:val="FFFFFF"/>
      <w:sz w:val="21"/>
      <w:szCs w:val="21"/>
    </w:rPr>
  </w:style>
  <w:style w:type="paragraph" w:customStyle="1" w:styleId="so">
    <w:name w:val="so"/>
    <w:basedOn w:val="a"/>
    <w:rsid w:val="00E412D9"/>
    <w:pPr>
      <w:widowControl/>
      <w:shd w:val="clear" w:color="auto" w:fill="CCCC00"/>
      <w:spacing w:before="100" w:beforeAutospacing="1" w:after="100" w:afterAutospacing="1"/>
    </w:pPr>
    <w:rPr>
      <w:rFonts w:ascii="Verdana" w:hAnsi="Verdana" w:cs="新細明體"/>
      <w:color w:val="000000"/>
      <w:sz w:val="21"/>
      <w:szCs w:val="21"/>
    </w:rPr>
  </w:style>
  <w:style w:type="paragraph" w:customStyle="1" w:styleId="topmenu">
    <w:name w:val="topmenu"/>
    <w:basedOn w:val="a"/>
    <w:rsid w:val="00E412D9"/>
    <w:pPr>
      <w:widowControl/>
      <w:spacing w:before="100" w:beforeAutospacing="1" w:after="100" w:afterAutospacing="1" w:line="270" w:lineRule="atLeast"/>
      <w:jc w:val="center"/>
    </w:pPr>
    <w:rPr>
      <w:rFonts w:ascii="新細明體" w:hAnsi="新細明體" w:cs="新細明體"/>
      <w:b/>
      <w:bCs/>
      <w:color w:val="032749"/>
    </w:rPr>
  </w:style>
  <w:style w:type="paragraph" w:customStyle="1" w:styleId="topmenu2">
    <w:name w:val="topmenu2"/>
    <w:basedOn w:val="a"/>
    <w:rsid w:val="00E412D9"/>
    <w:pPr>
      <w:widowControl/>
      <w:spacing w:before="100" w:beforeAutospacing="1" w:after="100" w:afterAutospacing="1" w:line="240" w:lineRule="atLeast"/>
      <w:jc w:val="center"/>
    </w:pPr>
    <w:rPr>
      <w:rFonts w:ascii="新細明體" w:hAnsi="新細明體" w:cs="新細明體"/>
      <w:b/>
      <w:bCs/>
      <w:color w:val="032749"/>
      <w:sz w:val="21"/>
      <w:szCs w:val="21"/>
    </w:rPr>
  </w:style>
  <w:style w:type="paragraph" w:customStyle="1" w:styleId="grey">
    <w:name w:val="grey"/>
    <w:basedOn w:val="a"/>
    <w:rsid w:val="00E412D9"/>
    <w:pPr>
      <w:widowControl/>
      <w:shd w:val="clear" w:color="auto" w:fill="EEEEEE"/>
      <w:spacing w:before="100" w:beforeAutospacing="1" w:after="100" w:afterAutospacing="1" w:line="240" w:lineRule="atLeast"/>
    </w:pPr>
    <w:rPr>
      <w:rFonts w:ascii="新細明體" w:hAnsi="新細明體" w:cs="新細明體"/>
      <w:color w:val="333333"/>
      <w:sz w:val="18"/>
      <w:szCs w:val="18"/>
    </w:rPr>
  </w:style>
  <w:style w:type="paragraph" w:customStyle="1" w:styleId="img">
    <w:name w:val="img"/>
    <w:basedOn w:val="a"/>
    <w:rsid w:val="00E412D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</w:rPr>
  </w:style>
  <w:style w:type="paragraph" w:customStyle="1" w:styleId="br">
    <w:name w:val="br"/>
    <w:basedOn w:val="a"/>
    <w:rsid w:val="00E412D9"/>
    <w:pPr>
      <w:widowControl/>
      <w:shd w:val="clear" w:color="auto" w:fill="EEEEEE"/>
      <w:spacing w:before="100" w:beforeAutospacing="1" w:after="100" w:afterAutospacing="1"/>
      <w:jc w:val="right"/>
    </w:pPr>
    <w:rPr>
      <w:rFonts w:ascii="新細明體" w:hAnsi="新細明體" w:cs="新細明體"/>
    </w:rPr>
  </w:style>
  <w:style w:type="paragraph" w:customStyle="1" w:styleId="bl">
    <w:name w:val="bl"/>
    <w:basedOn w:val="a"/>
    <w:rsid w:val="00E412D9"/>
    <w:pPr>
      <w:widowControl/>
      <w:shd w:val="clear" w:color="auto" w:fill="EEEEEE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wr">
    <w:name w:val="wr"/>
    <w:basedOn w:val="a"/>
    <w:rsid w:val="00E412D9"/>
    <w:pPr>
      <w:widowControl/>
      <w:shd w:val="clear" w:color="auto" w:fill="FFFFFF"/>
      <w:spacing w:before="100" w:beforeAutospacing="1" w:after="100" w:afterAutospacing="1"/>
      <w:jc w:val="right"/>
    </w:pPr>
    <w:rPr>
      <w:rFonts w:ascii="新細明體" w:hAnsi="新細明體" w:cs="新細明體"/>
    </w:rPr>
  </w:style>
  <w:style w:type="paragraph" w:customStyle="1" w:styleId="wl">
    <w:name w:val="wl"/>
    <w:basedOn w:val="a"/>
    <w:rsid w:val="00E412D9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clear">
    <w:name w:val="clear"/>
    <w:basedOn w:val="a"/>
    <w:rsid w:val="00E412D9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calendar-month">
    <w:name w:val="calendar-month"/>
    <w:basedOn w:val="a"/>
    <w:rsid w:val="00E412D9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calendar-prev">
    <w:name w:val="calendar-prev"/>
    <w:basedOn w:val="a"/>
    <w:rsid w:val="00E412D9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calendar-next">
    <w:name w:val="calendar-next"/>
    <w:basedOn w:val="a"/>
    <w:rsid w:val="00E412D9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headhead">
    <w:name w:val="headhead"/>
    <w:basedOn w:val="a"/>
    <w:rsid w:val="00E412D9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headhead1">
    <w:name w:val="headhead1"/>
    <w:basedOn w:val="a"/>
    <w:rsid w:val="00E412D9"/>
    <w:pPr>
      <w:widowControl/>
      <w:shd w:val="clear" w:color="auto" w:fill="2869A5"/>
      <w:spacing w:before="100" w:beforeAutospacing="1" w:after="100" w:afterAutospacing="1"/>
    </w:pPr>
    <w:rPr>
      <w:rFonts w:ascii="新細明體" w:hAnsi="新細明體" w:cs="新細明體"/>
      <w:b/>
      <w:bCs/>
      <w:color w:val="FFFFFF"/>
      <w:sz w:val="21"/>
      <w:szCs w:val="21"/>
    </w:rPr>
  </w:style>
  <w:style w:type="paragraph" w:customStyle="1" w:styleId="calendar-month1">
    <w:name w:val="calendar-month1"/>
    <w:basedOn w:val="a"/>
    <w:rsid w:val="00E412D9"/>
    <w:pPr>
      <w:widowControl/>
      <w:spacing w:before="45" w:after="100" w:afterAutospacing="1"/>
      <w:jc w:val="center"/>
    </w:pPr>
    <w:rPr>
      <w:rFonts w:ascii="新細明體" w:hAnsi="新細明體" w:cs="新細明體"/>
      <w:b/>
      <w:bCs/>
    </w:rPr>
  </w:style>
  <w:style w:type="paragraph" w:customStyle="1" w:styleId="calendar-prev1">
    <w:name w:val="calendar-prev1"/>
    <w:basedOn w:val="a"/>
    <w:rsid w:val="00E412D9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calendar-next1">
    <w:name w:val="calendar-next1"/>
    <w:basedOn w:val="a"/>
    <w:rsid w:val="00E412D9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Default">
    <w:name w:val="Default"/>
    <w:rsid w:val="00E412D9"/>
    <w:pPr>
      <w:autoSpaceDE w:val="0"/>
      <w:autoSpaceDN w:val="0"/>
      <w:adjustRightInd w:val="0"/>
    </w:pPr>
    <w:rPr>
      <w:rFonts w:ascii="標楷體" w:eastAsia="標楷體" w:hAnsi="Calibri" w:cs="標楷體"/>
      <w:color w:val="000000"/>
    </w:rPr>
  </w:style>
  <w:style w:type="paragraph" w:customStyle="1" w:styleId="13">
    <w:name w:val="1.標題文字"/>
    <w:basedOn w:val="a"/>
    <w:rsid w:val="00E412D9"/>
    <w:pPr>
      <w:jc w:val="center"/>
    </w:pPr>
    <w:rPr>
      <w:rFonts w:ascii="華康中黑體" w:eastAsia="華康中黑體"/>
      <w:sz w:val="28"/>
      <w:szCs w:val="20"/>
    </w:rPr>
  </w:style>
  <w:style w:type="character" w:styleId="afd">
    <w:name w:val="annotation reference"/>
    <w:uiPriority w:val="99"/>
    <w:unhideWhenUsed/>
    <w:rsid w:val="00E412D9"/>
    <w:rPr>
      <w:sz w:val="18"/>
      <w:szCs w:val="18"/>
    </w:rPr>
  </w:style>
  <w:style w:type="character" w:customStyle="1" w:styleId="dialogtext1">
    <w:name w:val="dialog_text1"/>
    <w:rsid w:val="00E412D9"/>
    <w:rPr>
      <w:rFonts w:ascii="sөũ" w:hAnsi="sөũ" w:hint="default"/>
      <w:color w:val="000000"/>
      <w:sz w:val="27"/>
      <w:szCs w:val="27"/>
    </w:rPr>
  </w:style>
  <w:style w:type="table" w:customStyle="1" w:styleId="14">
    <w:name w:val="表格格線1"/>
    <w:basedOn w:val="a1"/>
    <w:uiPriority w:val="59"/>
    <w:rsid w:val="00E412D9"/>
    <w:rPr>
      <w:rFonts w:ascii="Calibri" w:eastAsia="新細明體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rsid w:val="00E412D9"/>
    <w:pPr>
      <w:spacing w:after="120"/>
    </w:pPr>
  </w:style>
  <w:style w:type="character" w:customStyle="1" w:styleId="aff">
    <w:name w:val="本文 字元"/>
    <w:basedOn w:val="a0"/>
    <w:link w:val="afe"/>
    <w:rsid w:val="00E412D9"/>
    <w:rPr>
      <w:rFonts w:ascii="Times New Roman" w:eastAsia="新細明體" w:hAnsi="Times New Roman" w:cs="Times New Roman"/>
      <w:szCs w:val="24"/>
    </w:rPr>
  </w:style>
  <w:style w:type="paragraph" w:customStyle="1" w:styleId="aff0">
    <w:name w:val="章標題"/>
    <w:basedOn w:val="a"/>
    <w:rsid w:val="00E412D9"/>
    <w:pPr>
      <w:suppressAutoHyphens/>
      <w:jc w:val="center"/>
    </w:pPr>
    <w:rPr>
      <w:rFonts w:ascii="標楷體" w:eastAsia="標楷體" w:hAnsi="標楷體" w:cs="標楷體"/>
      <w:b/>
      <w:bCs/>
      <w:color w:val="000000"/>
      <w:sz w:val="32"/>
      <w:szCs w:val="32"/>
      <w:lang w:bidi="hi-IN"/>
    </w:rPr>
  </w:style>
  <w:style w:type="paragraph" w:customStyle="1" w:styleId="Standard">
    <w:name w:val="Standard"/>
    <w:rsid w:val="00E412D9"/>
    <w:pPr>
      <w:suppressAutoHyphens/>
      <w:autoSpaceDN w:val="0"/>
      <w:spacing w:line="276" w:lineRule="auto"/>
    </w:pPr>
    <w:rPr>
      <w:rFonts w:ascii="Arial" w:eastAsia="Arial" w:hAnsi="Arial" w:cs="Arial"/>
      <w:color w:val="000000"/>
      <w:kern w:val="3"/>
      <w:sz w:val="22"/>
      <w:lang w:eastAsia="en-US" w:bidi="en-US"/>
    </w:rPr>
  </w:style>
  <w:style w:type="character" w:customStyle="1" w:styleId="aff1">
    <w:name w:val="((一)兩行 字元"/>
    <w:link w:val="aff2"/>
    <w:uiPriority w:val="99"/>
    <w:locked/>
    <w:rsid w:val="00E412D9"/>
    <w:rPr>
      <w:rFonts w:eastAsia="標楷體"/>
      <w:szCs w:val="24"/>
    </w:rPr>
  </w:style>
  <w:style w:type="paragraph" w:customStyle="1" w:styleId="aff2">
    <w:name w:val="((一)兩行"/>
    <w:basedOn w:val="a"/>
    <w:link w:val="aff1"/>
    <w:uiPriority w:val="99"/>
    <w:rsid w:val="00E412D9"/>
    <w:pPr>
      <w:ind w:leftChars="450" w:left="1440" w:hangingChars="150" w:hanging="360"/>
    </w:pPr>
    <w:rPr>
      <w:rFonts w:asciiTheme="minorHAnsi" w:eastAsia="標楷體" w:hAnsiTheme="minorHAnsi" w:cstheme="minorBidi"/>
    </w:rPr>
  </w:style>
  <w:style w:type="character" w:customStyle="1" w:styleId="ListParagraph">
    <w:name w:val="List Paragraph 字元"/>
    <w:link w:val="30"/>
    <w:locked/>
    <w:rsid w:val="00E412D9"/>
  </w:style>
  <w:style w:type="paragraph" w:customStyle="1" w:styleId="30">
    <w:name w:val="清單段落3"/>
    <w:basedOn w:val="a"/>
    <w:link w:val="ListParagraph"/>
    <w:rsid w:val="00E412D9"/>
    <w:pPr>
      <w:spacing w:beforeLines="50" w:line="360" w:lineRule="auto"/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f3">
    <w:name w:val="page number"/>
    <w:rsid w:val="00E412D9"/>
  </w:style>
  <w:style w:type="numbering" w:customStyle="1" w:styleId="15">
    <w:name w:val="無清單1"/>
    <w:next w:val="a2"/>
    <w:uiPriority w:val="99"/>
    <w:semiHidden/>
    <w:unhideWhenUsed/>
    <w:rsid w:val="00E412D9"/>
  </w:style>
  <w:style w:type="numbering" w:customStyle="1" w:styleId="25">
    <w:name w:val="無清單2"/>
    <w:next w:val="a2"/>
    <w:uiPriority w:val="99"/>
    <w:semiHidden/>
    <w:unhideWhenUsed/>
    <w:rsid w:val="00E412D9"/>
  </w:style>
  <w:style w:type="table" w:customStyle="1" w:styleId="26">
    <w:name w:val="表格格線2"/>
    <w:basedOn w:val="a1"/>
    <w:next w:val="ae"/>
    <w:uiPriority w:val="59"/>
    <w:rsid w:val="00E412D9"/>
    <w:rPr>
      <w:rFonts w:ascii="Calibri" w:eastAsia="新細明體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e"/>
    <w:uiPriority w:val="39"/>
    <w:rsid w:val="00E412D9"/>
    <w:rPr>
      <w:rFonts w:ascii="Calibri" w:eastAsia="新細明體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uiPriority w:val="99"/>
    <w:semiHidden/>
    <w:rsid w:val="00E412D9"/>
    <w:rPr>
      <w:color w:val="808080"/>
    </w:rPr>
  </w:style>
  <w:style w:type="table" w:customStyle="1" w:styleId="31">
    <w:name w:val="表格格線3"/>
    <w:basedOn w:val="a1"/>
    <w:next w:val="ae"/>
    <w:uiPriority w:val="59"/>
    <w:rsid w:val="00E412D9"/>
    <w:rPr>
      <w:rFonts w:ascii="Calibri" w:eastAsia="新細明體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next w:val="ae"/>
    <w:uiPriority w:val="39"/>
    <w:rsid w:val="00E412D9"/>
    <w:rPr>
      <w:rFonts w:ascii="Calibri" w:eastAsia="新細明體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e"/>
    <w:rsid w:val="00E412D9"/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格格線5"/>
    <w:basedOn w:val="a1"/>
    <w:next w:val="ae"/>
    <w:uiPriority w:val="59"/>
    <w:rsid w:val="00E412D9"/>
    <w:rPr>
      <w:rFonts w:ascii="Calibri" w:eastAsia="新細明體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標題 字元"/>
    <w:basedOn w:val="a0"/>
    <w:link w:val="a3"/>
    <w:uiPriority w:val="10"/>
    <w:rsid w:val="00E412D9"/>
    <w:rPr>
      <w:rFonts w:ascii="Calibri Light" w:eastAsia="新細明體" w:hAnsi="Calibri Light" w:cs="Times New Roman"/>
      <w:b/>
      <w:bCs/>
      <w:sz w:val="32"/>
      <w:szCs w:val="32"/>
    </w:rPr>
  </w:style>
  <w:style w:type="paragraph" w:styleId="aff5">
    <w:name w:val="TOC Heading"/>
    <w:basedOn w:val="1"/>
    <w:next w:val="a"/>
    <w:uiPriority w:val="39"/>
    <w:unhideWhenUsed/>
    <w:qFormat/>
    <w:rsid w:val="00E412D9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="Calibri Light" w:eastAsia="新細明體" w:hAnsi="Calibri Light"/>
      <w:b w:val="0"/>
      <w:bCs w:val="0"/>
      <w:color w:val="2E74B5"/>
      <w:kern w:val="0"/>
      <w:szCs w:val="32"/>
    </w:rPr>
  </w:style>
  <w:style w:type="paragraph" w:styleId="16">
    <w:name w:val="toc 1"/>
    <w:basedOn w:val="a"/>
    <w:next w:val="a"/>
    <w:autoRedefine/>
    <w:uiPriority w:val="39"/>
    <w:unhideWhenUsed/>
    <w:rsid w:val="00E412D9"/>
  </w:style>
  <w:style w:type="table" w:customStyle="1" w:styleId="60">
    <w:name w:val="表格格線6"/>
    <w:basedOn w:val="a1"/>
    <w:next w:val="ae"/>
    <w:uiPriority w:val="39"/>
    <w:rsid w:val="00E412D9"/>
    <w:rPr>
      <w:rFonts w:ascii="Calibri" w:eastAsia="新細明體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toc 3"/>
    <w:basedOn w:val="a"/>
    <w:next w:val="a"/>
    <w:autoRedefine/>
    <w:uiPriority w:val="39"/>
    <w:rsid w:val="00E412D9"/>
    <w:pPr>
      <w:ind w:leftChars="400" w:left="960"/>
    </w:pPr>
  </w:style>
  <w:style w:type="paragraph" w:styleId="aff6">
    <w:name w:val="Subtitle"/>
    <w:basedOn w:val="a"/>
    <w:next w:val="a"/>
    <w:link w:val="aff7"/>
    <w:uiPriority w:val="11"/>
    <w:qFormat/>
    <w:pPr>
      <w:spacing w:after="60"/>
      <w:jc w:val="center"/>
    </w:pPr>
    <w:rPr>
      <w:rFonts w:ascii="Calibri" w:eastAsia="Calibri" w:hAnsi="Calibri" w:cs="Calibri"/>
      <w:i/>
    </w:rPr>
  </w:style>
  <w:style w:type="character" w:customStyle="1" w:styleId="aff7">
    <w:name w:val="副標題 字元"/>
    <w:basedOn w:val="a0"/>
    <w:link w:val="aff6"/>
    <w:uiPriority w:val="11"/>
    <w:rsid w:val="00E412D9"/>
    <w:rPr>
      <w:rFonts w:asciiTheme="majorHAnsi" w:eastAsia="新細明體" w:hAnsiTheme="majorHAnsi" w:cstheme="majorBidi"/>
      <w:i/>
      <w:iCs/>
      <w:szCs w:val="24"/>
    </w:rPr>
  </w:style>
  <w:style w:type="character" w:styleId="aff8">
    <w:name w:val="Subtle Emphasis"/>
    <w:basedOn w:val="a0"/>
    <w:uiPriority w:val="19"/>
    <w:qFormat/>
    <w:rsid w:val="00E412D9"/>
    <w:rPr>
      <w:i/>
      <w:iCs/>
      <w:color w:val="404040" w:themeColor="text1" w:themeTint="BF"/>
    </w:rPr>
  </w:style>
  <w:style w:type="character" w:customStyle="1" w:styleId="17">
    <w:name w:val="未解析的提及項目1"/>
    <w:basedOn w:val="a0"/>
    <w:uiPriority w:val="99"/>
    <w:semiHidden/>
    <w:unhideWhenUsed/>
    <w:rsid w:val="00E412D9"/>
    <w:rPr>
      <w:color w:val="605E5C"/>
      <w:shd w:val="clear" w:color="auto" w:fill="E1DFDD"/>
    </w:rPr>
  </w:style>
  <w:style w:type="character" w:styleId="aff9">
    <w:name w:val="Strong"/>
    <w:basedOn w:val="a0"/>
    <w:uiPriority w:val="22"/>
    <w:qFormat/>
    <w:rsid w:val="007B01FD"/>
    <w:rPr>
      <w:b/>
      <w:bCs/>
    </w:rPr>
  </w:style>
  <w:style w:type="table" w:customStyle="1" w:styleId="aff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z62F9tf5XXbpY22dgOk44o7wMg==">CgMxLjAaFAoBMBIPCg0IB0IJEgdHdW5nc3VoGhQKATESDwoNCAdCCRIHR3VuZ3N1aBoUCgEyEg8KDQgHQgkSB0d1bmdzdWgaFAoBMxIPCg0IB0IJEgdHdW5nc3VoGhQKATQSDwoNCAdCCRIHR3VuZ3N1aBoUCgE1Eg8KDQgHQgkSB0d1bmdzdWgaFAoBNhIPCg0IB0IJEgdHdW5nc3VoGhQKATcSDwoNCAdCCRIHR3VuZ3N1aDIIaC5namRneHM4AHIhMXNDRWNlOURjbjE2bjE5V1J6anZYUmYyNmFMTVN1Sj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黃憶婷</dc:creator>
  <cp:lastModifiedBy>kabbqa2</cp:lastModifiedBy>
  <cp:revision>5</cp:revision>
  <dcterms:created xsi:type="dcterms:W3CDTF">2023-07-27T14:44:00Z</dcterms:created>
  <dcterms:modified xsi:type="dcterms:W3CDTF">2023-07-28T07:39:00Z</dcterms:modified>
</cp:coreProperties>
</file>